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C42F1" w14:textId="77777777" w:rsidR="0059691A" w:rsidRDefault="0059691A" w:rsidP="0059691A">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24 февраля 2021 г. № 3-5-6 Об утверждении Порядка проведения конкурса по отбору кандидатур на должность Главы Крутовского сельсовета Щигровского района</w:t>
      </w:r>
    </w:p>
    <w:p w14:paraId="54B0DF8E"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207D39C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7F1E766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4EB1824B"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0AE063AC"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D5C6A97"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РЕШЕНИЕ</w:t>
      </w:r>
    </w:p>
    <w:p w14:paraId="3D720A0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AF7B351"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24 февраля 2021 г. № 3-5-6</w:t>
      </w:r>
    </w:p>
    <w:p w14:paraId="6BA6FF2B"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097FF2C"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Порядка проведения конкурса по отбору кандидатур на должность Главы Крутовского сельсовета Щигровского района</w:t>
      </w:r>
    </w:p>
    <w:p w14:paraId="6224F9D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F91E2E2"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«Крутовский сельсовет» Щигровского района Курской области Собрание депутатов Крутовского сельсовета Щигровского района решило:</w:t>
      </w:r>
    </w:p>
    <w:p w14:paraId="5AB9D05E" w14:textId="77777777" w:rsidR="0059691A" w:rsidRDefault="0059691A" w:rsidP="0059691A">
      <w:pPr>
        <w:numPr>
          <w:ilvl w:val="0"/>
          <w:numId w:val="2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Порядок проведения конкурса по отбору кандидатур на должность Главы Крутовского сельсовета Щигровского района согласно приложению.</w:t>
      </w:r>
    </w:p>
    <w:p w14:paraId="257B7EF1" w14:textId="77777777" w:rsidR="0059691A" w:rsidRDefault="0059691A" w:rsidP="0059691A">
      <w:pPr>
        <w:numPr>
          <w:ilvl w:val="0"/>
          <w:numId w:val="2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Решение Собрания депутатов  Крутовского сельсовета Щигровского района №71-145-6 от 23.11.2020 г. «Об утверждении Порядка проведения конкурса по отбору кандидатур на должность Главы Крутовского сельсовета Щигровского района» считать утратившим силу.</w:t>
      </w:r>
    </w:p>
    <w:p w14:paraId="0DC1A065" w14:textId="77777777" w:rsidR="0059691A" w:rsidRDefault="0059691A" w:rsidP="0059691A">
      <w:pPr>
        <w:numPr>
          <w:ilvl w:val="0"/>
          <w:numId w:val="2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Настоящее решение вступает в силу со дня его официального обнародования.</w:t>
      </w:r>
    </w:p>
    <w:p w14:paraId="5833090C"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EF00B4"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14:paraId="43FAD015"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080D958A"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 П. Бартенев</w:t>
      </w:r>
    </w:p>
    <w:p w14:paraId="0C2E95CB"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354B3C"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Крутовского сельсовета</w:t>
      </w:r>
    </w:p>
    <w:p w14:paraId="0194295F"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Т. А. Наумова</w:t>
      </w:r>
    </w:p>
    <w:p w14:paraId="2C03DCA2"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33F265"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14:paraId="02E6CCDF"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6B4E3D5F"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33954A1B"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0148C5DA"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февраля 2021 г. № 3-5-6</w:t>
      </w:r>
    </w:p>
    <w:p w14:paraId="5FDB0014"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9EEED5"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w:t>
      </w:r>
    </w:p>
    <w:p w14:paraId="3F3D5871"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проведения конкурса по отбору кандидатур на должность главы Крутовского сельсовета</w:t>
      </w:r>
    </w:p>
    <w:p w14:paraId="2F76B2A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77B09512"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53BCAA"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1.Общие положения</w:t>
      </w:r>
    </w:p>
    <w:p w14:paraId="4379999A"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«Крутовский сельсовет» Щигровского района устанавливается порядок и условия проведения конкурса по отбору кандидатур на должность Главы Крутовского сельсовета Щигровского района.</w:t>
      </w:r>
    </w:p>
    <w:p w14:paraId="2B068C9A"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14:paraId="354CB9C0"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Решение о проведении конкурса и условия конкурса подлежат официальному опубликованию не позднее чем, за 35 (тридцать пять) календарных дней до дня проведения конкурса.</w:t>
      </w:r>
    </w:p>
    <w:p w14:paraId="5B7ED15E"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Решение о проведении конкурса принимается Собранием депутатов Крутовского сельсовета Щигровского района:</w:t>
      </w:r>
    </w:p>
    <w:p w14:paraId="2B32DC17"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чем за 35 (тридцать пять) календарных дней до истечения предусмотренного Уставом муниципального образования «Крутовский сельсовет» Щигровского района срока полномочий Главы Крутовского сельсовета Щигровского района;</w:t>
      </w:r>
    </w:p>
    <w:p w14:paraId="59322922"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случае досрочного прекращения полномочий Главы Крутовского сельсовета Щигровского района – не позднее чем через шесть месяцев со дня такого прекращения полномочий; при этом если до истечения срока полномочий Собрания депутатов Крутовского сельсовета Щигровского района  осталось менее шести месяцев, </w:t>
      </w:r>
      <w:r>
        <w:rPr>
          <w:rFonts w:ascii="Tahoma" w:hAnsi="Tahoma" w:cs="Tahoma"/>
          <w:color w:val="000000"/>
          <w:sz w:val="18"/>
          <w:szCs w:val="18"/>
        </w:rPr>
        <w:lastRenderedPageBreak/>
        <w:t>избрание Главы Крутовского сельсовета Щигровского района осуществляется в течение трех месяцев со дня избрания Собрания депутатов Крутовского сельсовета Щигровского района в правомочном составе;</w:t>
      </w:r>
    </w:p>
    <w:p w14:paraId="7460E1D4"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признания ранее проведенного конкурса несостоявшимся - не позднее 10 календарных дней со дня такого признания;</w:t>
      </w:r>
    </w:p>
    <w:p w14:paraId="43C4721C"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полномочия Главы Крутовского сельсовета Щигровского района прекращены досрочно на основании решения Собрания депутатов Крутовского сельсовета Щигровского района об удалении его в отставку, и он обжалует в судебном порядке указанное решение – не ранее дня вступления решения суда в законную силу;</w:t>
      </w:r>
    </w:p>
    <w:p w14:paraId="625A6BD2"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кандидат, избранный Главой Крутовского сельсовета Щигровского района, не представил в Собрание депутатов Крутовского сельсовета Щигровского района копию документа об освобождении его от обязанностей, несовместимых со статусом Главы Крутовского сельсовета Щигровского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Крутовского сельсовета Щигровского района об отмене решения об избрании на должность Главы Крутовского сельсовета Щигровского района.</w:t>
      </w:r>
    </w:p>
    <w:p w14:paraId="41E7345A"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Решение о проведении конкурса должно содержать:</w:t>
      </w:r>
    </w:p>
    <w:p w14:paraId="5DD02B1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дату, время и место проведения конкурса;</w:t>
      </w:r>
    </w:p>
    <w:p w14:paraId="16124616"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 (тридцать пять) календарных дней со дня, следующего за днем официального опубликования решения о проведении конкурса;</w:t>
      </w:r>
    </w:p>
    <w:p w14:paraId="561771F6"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адрес места нахождения конкурсной комиссии, контактные телефоны.</w:t>
      </w:r>
    </w:p>
    <w:p w14:paraId="5C7BDE81"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13E98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Формирование и организация деятельности конкурсной комиссии</w:t>
      </w:r>
    </w:p>
    <w:p w14:paraId="71F2EB1B"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Конкурсная комиссия формируется в срок не позднее чем через 7 (семь) календарных дней со дня принятия Собранием  депутатов Крутовского сельсовета Щигровского района решения о проведении конкурса.</w:t>
      </w:r>
    </w:p>
    <w:p w14:paraId="0F326FCF"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Общее число членов конкурсной комиссии составляет 10 (десять) человек. Половина членов конкурсной комиссии назначается Собранием депутатов Крутовского сельсовета Щигровского района, а другая половина Главой Щигровского района в семидневный срок со дня принятия решения Собрания депутатов Крутовского сельсовета Щигровского района о проведении конкурса.</w:t>
      </w:r>
    </w:p>
    <w:p w14:paraId="1CF81B90"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14:paraId="7546221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Крутовского сельсовета Щигровского 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Крутовского сельсовета Щигровского района с претендентами, участвующими в конкурсе на замещение должности Главы Крутовского сельсовета Щигровского района).</w:t>
      </w:r>
    </w:p>
    <w:p w14:paraId="1E972187"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Собрание депутатов Крутовского сельсовета Щигровского района одновременно с принятием решения о проведении конкурса направляет Главе Щигровского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14:paraId="26EE090B"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уведомлению прилагается решение Собрания депутатов Крутовского сельсовета Щигровского района о проведении конкурса.</w:t>
      </w:r>
    </w:p>
    <w:p w14:paraId="14DDAC0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Конкурсная комиссия считается сформированной и правомочной приступить к работе с момента назначения Главой Щигровского района и Собранием депутатов Крутовского сельсовета Щигровского района всех ее членов.</w:t>
      </w:r>
    </w:p>
    <w:p w14:paraId="171DA23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конкурсной комиссии осуществляют свою работу на непостоянной безвозмездной основе.</w:t>
      </w:r>
    </w:p>
    <w:p w14:paraId="66E52D16"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свое первое заседание конкурсная комиссия собирается на следующий день после назначения всех ее членов.</w:t>
      </w:r>
    </w:p>
    <w:p w14:paraId="00FF90AB"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14:paraId="675DA445"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14:paraId="0E73D51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конкурсной комиссии осуществляют проверку документов, представленных кандидатами, на предмет их соответствия условиям конкурса.</w:t>
      </w:r>
    </w:p>
    <w:p w14:paraId="0CC2B97C"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решению конкурсной комиссии данные обязанности могут быть возложены на председателя и секретаря комиссии.</w:t>
      </w:r>
    </w:p>
    <w:p w14:paraId="255293A1"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14:paraId="6BF64933"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14:paraId="62630ED4"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14:paraId="0D3CCB0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14:paraId="7045E0F3"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 конкурсной комиссии:</w:t>
      </w:r>
    </w:p>
    <w:p w14:paraId="43D3AB76"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14:paraId="2A6597F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выходит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14:paraId="1683F796"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возникновения ситуации, предусмотренной абзацем 3 пункта 2.2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14:paraId="5FBDFDF2"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14:paraId="16C41F8F"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Конкурсная комиссия:</w:t>
      </w:r>
    </w:p>
    <w:p w14:paraId="7CFB60FA"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обеспечивает реализацию мероприятий, связанных с подготовкой и проведением конкурса;</w:t>
      </w:r>
    </w:p>
    <w:p w14:paraId="52C4413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14:paraId="4E06D87C"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14:paraId="77ABF066"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14:paraId="1A3273B7"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осуществляет иные полномочия в соответствии с настоящим Порядком.</w:t>
      </w:r>
    </w:p>
    <w:p w14:paraId="1C8DF44C"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Председатель конкурсной комиссии:</w:t>
      </w:r>
    </w:p>
    <w:p w14:paraId="0CE1BFA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общее руководство работой конкурсной комиссии;</w:t>
      </w:r>
    </w:p>
    <w:p w14:paraId="4B8264C6"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определяет дату, время и повестку заседания конкурсной комиссии;</w:t>
      </w:r>
    </w:p>
    <w:p w14:paraId="6460EA7A"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распределяет обязанности между членами конкурсной комиссии;</w:t>
      </w:r>
    </w:p>
    <w:p w14:paraId="75102F65"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подписывает протоколы заседаний конкурсной комиссии и принятые конкурсной комиссией решения;</w:t>
      </w:r>
    </w:p>
    <w:p w14:paraId="08F7372C"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контролирует исполнение решений, принятых конкурсной комиссией;</w:t>
      </w:r>
    </w:p>
    <w:p w14:paraId="0F0C41AB"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14:paraId="643FF6D0"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представляет на заседании  Собрания депутатов Крутовского сельсовета Щигровского района по результатам конкурса решение конкурсной комиссии об отборе кандидатур на должность Главы Крутовского сельсовета Щигровского района.</w:t>
      </w:r>
    </w:p>
    <w:p w14:paraId="04EC8486"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00A4BEEF"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Секретарь конкурсной комиссии:</w:t>
      </w:r>
    </w:p>
    <w:p w14:paraId="4B3D776B"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организационное обеспечение деятельности конкурсной комиссии;</w:t>
      </w:r>
    </w:p>
    <w:p w14:paraId="101B1E3D"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принимает и регистрирует документы от кандидатов на участие в конкурсе;</w:t>
      </w:r>
    </w:p>
    <w:p w14:paraId="7B63CB5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календарных дня до заседания конкурсной комиссии;</w:t>
      </w:r>
    </w:p>
    <w:p w14:paraId="3E7CF03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ведет и подписывает протоколы заседаний конкурсной комиссии;</w:t>
      </w:r>
    </w:p>
    <w:p w14:paraId="5A187AEB"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14:paraId="78307CC2"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оформляет принятые конкурсной комиссией решения;</w:t>
      </w:r>
    </w:p>
    <w:p w14:paraId="772F1430"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решает иные организационные вопросы, связанные с подготовкой и проведением заседаний конкурсной комиссии.</w:t>
      </w:r>
    </w:p>
    <w:p w14:paraId="64265D10"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Деятельность конкурсной комиссии осуществляется на коллегиальной основе.</w:t>
      </w:r>
    </w:p>
    <w:p w14:paraId="2ECD10BF"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Организационной формой деятельности конкурсной комиссии являются заседания.</w:t>
      </w:r>
    </w:p>
    <w:p w14:paraId="0C083260"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присутствующих на заседании членов.</w:t>
      </w:r>
    </w:p>
    <w:p w14:paraId="31814F30"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14:paraId="48C7B4C3"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14:paraId="306E6BE4"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14:paraId="172DD582"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14:paraId="5464A13C"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Материально-техническое и организационное обеспечение деятельности конкурсной комиссии осуществляется Администрацией Крутовского сельсовета Щигровского района.</w:t>
      </w:r>
    </w:p>
    <w:p w14:paraId="338A5FCD"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Конкурсная комиссия осуществляет свои полномочия со дня ее формирования в правомочном составе до дня вступления в силу решения  Собрания депутатов Крутовского сельсовета Щигровского района об избрании Главы Крутовского сельсовета Щигровского района, или до принятия конкурсной комиссией решения о признании конкурса несостоявшимся.</w:t>
      </w:r>
    </w:p>
    <w:p w14:paraId="5E8A0F9E"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85F98F"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Требования к гражданам, для участия в конкурсе</w:t>
      </w:r>
    </w:p>
    <w:p w14:paraId="3BC3E8FF"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5" w:history="1">
        <w:r>
          <w:rPr>
            <w:rStyle w:val="a5"/>
            <w:rFonts w:ascii="Tahoma" w:hAnsi="Tahoma" w:cs="Tahoma"/>
            <w:color w:val="33A6E3"/>
            <w:sz w:val="18"/>
            <w:szCs w:val="18"/>
            <w:u w:val="none"/>
          </w:rPr>
          <w:t>законом</w:t>
        </w:r>
      </w:hyperlink>
      <w:r>
        <w:rPr>
          <w:rFonts w:ascii="Tahoma" w:hAnsi="Tahoma" w:cs="Tahoma"/>
          <w:color w:val="000000"/>
          <w:sz w:val="18"/>
          <w:szCs w:val="18"/>
        </w:rPr>
        <w:t>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65CE56D3"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Граждане могут быть выдвинуты на должность Главы Крутовского сельсовета Щигровского района</w:t>
      </w:r>
    </w:p>
    <w:p w14:paraId="37E5D4D7"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общественными объединениями;</w:t>
      </w:r>
    </w:p>
    <w:p w14:paraId="0722FD12"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собраниями граждан;</w:t>
      </w:r>
    </w:p>
    <w:p w14:paraId="64536185"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путем самовыдвижения.</w:t>
      </w:r>
    </w:p>
    <w:p w14:paraId="6DD11E2E"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когда инициаторами выдвижения гражданина на должность Главы Крутовского сельсовета Щигровского района являются субъекты, указанные в подпунктах «а», «б»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14:paraId="0A7FB603"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14:paraId="607648C3"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собрания граждан в случае выдвижения кандидата собранием граждан.</w:t>
      </w:r>
    </w:p>
    <w:p w14:paraId="34D2391B"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3.3.Гражданин, изъявивший желание участвовать в конкурсе, представляет в конкурсную комиссию следующие документы:</w:t>
      </w:r>
    </w:p>
    <w:p w14:paraId="7FE5999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установленной формы (приложение № 1 к настоящему Порядку);</w:t>
      </w:r>
    </w:p>
    <w:p w14:paraId="264265CA"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собственноручно заполненную и подписанную анкету по форме, утвержденной распоряжением Правительства  Российской Федерации от 26.05.2005 г. № 667-р  к настоящему Порядку;</w:t>
      </w:r>
    </w:p>
    <w:p w14:paraId="5C47BCBD"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паспорт гражданина Российской Федерации и его копию;</w:t>
      </w:r>
    </w:p>
    <w:p w14:paraId="47208E01"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две цветные фотографии размером 3x4;</w:t>
      </w:r>
    </w:p>
    <w:p w14:paraId="46F4930E"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14:paraId="2FBA5FFF"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14:paraId="1C01804C"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страховое свидетельство обязательного пенсионного страхования и его копию;</w:t>
      </w:r>
    </w:p>
    <w:p w14:paraId="00A3A21B"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свидетельство о постановке на учет в налоговом органе по месту жительства на территории Российской Федерации и его копию;</w:t>
      </w:r>
    </w:p>
    <w:p w14:paraId="208E85A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документы воинского учета - для военнообязанных, и их копию;</w:t>
      </w:r>
    </w:p>
    <w:p w14:paraId="16AA3914"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14:paraId="1B5C7857"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w:t>
      </w:r>
      <w:r>
        <w:rPr>
          <w:rFonts w:ascii="Tahoma" w:hAnsi="Tahoma" w:cs="Tahoma"/>
          <w:color w:val="000000"/>
          <w:sz w:val="18"/>
          <w:szCs w:val="18"/>
        </w:rPr>
        <w:lastRenderedPageBreak/>
        <w:t>информационной системы в области государственной службы в информационно-телекоммуникационной сети «Интернет»;</w:t>
      </w:r>
    </w:p>
    <w:p w14:paraId="4581690D"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 желанию могут быть представлены отзыв с места работы (службы) и другие сведения;</w:t>
      </w:r>
    </w:p>
    <w:p w14:paraId="10A7E5D7"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письменное согласие на обработку персональных данных (приложение № 2 к настоящему Порядку);</w:t>
      </w:r>
    </w:p>
    <w:p w14:paraId="14291744"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w:t>
      </w:r>
    </w:p>
    <w:p w14:paraId="076E3AFD"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документы, подтверждающие наличие (отсутствие) судимости;</w:t>
      </w:r>
    </w:p>
    <w:p w14:paraId="2AD9A0A0"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14:paraId="79F3F41C"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Дополнительно к вышеперечисленным документам кандидатом в конкурсную комиссию могут быть представлены:</w:t>
      </w:r>
    </w:p>
    <w:p w14:paraId="1EE8DC25"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документы, подтверждающие принадлежность к политической партии, иному общественному объединению;</w:t>
      </w:r>
    </w:p>
    <w:p w14:paraId="66524896"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документы в поддержку избрания его Главой Крутовского сельсовета Щигровского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w:t>
      </w:r>
    </w:p>
    <w:p w14:paraId="7DB797D4"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14:paraId="07488B1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информация о видении социально-экономического развития территории;</w:t>
      </w:r>
    </w:p>
    <w:p w14:paraId="050CBA90"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иные документы, характеризующие его профессиональную подготовку.</w:t>
      </w:r>
    </w:p>
    <w:p w14:paraId="545DEB8C"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14:paraId="32222D6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Представленные в конкурсную комиссию документы регистрируются секретарём конкурсной комиссии в соответствующем журнале регистрации.</w:t>
      </w:r>
    </w:p>
    <w:p w14:paraId="6434B690"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Подлинники документов возвращаются гражданину в день предъявления, а их копии формируются в дело.</w:t>
      </w:r>
    </w:p>
    <w:p w14:paraId="554C8C9A"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w:t>
      </w:r>
    </w:p>
    <w:p w14:paraId="74BAC510"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Конкурсная комиссия проверяет достоверность представленных кандидатом сведений в порядке, установленном действующим законодательством.</w:t>
      </w:r>
    </w:p>
    <w:p w14:paraId="3C26DDD7"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Гражданин не допускается к участию в конкурсе в случаях:</w:t>
      </w:r>
    </w:p>
    <w:p w14:paraId="3A1951A7"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несвоевременного представления документов, указанных в пунктах 3.3 раздела 3 настоящего Порядка, и (или) представления их не в полном объеме и (или) с нарушением правил оформления;</w:t>
      </w:r>
    </w:p>
    <w:p w14:paraId="785E579F"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признания его недееспособным или ограниченно дееспособным решением суда, вступившим в законную силу;</w:t>
      </w:r>
    </w:p>
    <w:p w14:paraId="56545470"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Отказ в допуске к участию в конкурсе оформляется мотивированным решением конкурсной комиссии.</w:t>
      </w:r>
    </w:p>
    <w:p w14:paraId="7C383941"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конкурсной комиссии о недопущении к участию в конкурсе доводится до сведения кандидата путем письменного извещения не позднее 3 календарных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14:paraId="13F97A63"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14:paraId="64D8E08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2AC6ED"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 Порядок проведения конкурса</w:t>
      </w:r>
    </w:p>
    <w:p w14:paraId="571E662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4.1.Условия конкурса, сведения о дате, времени, месте его проведения публикуются в газете «Районный вестник» и размещаются на официальном сайте муниципального образования «Крутовский сельсовет» Щигровского района в информационно-телекоммуникационной сети Интернет не позднее,  чем за 35 календарных дней до дня проведения конкурса.</w:t>
      </w:r>
    </w:p>
    <w:p w14:paraId="44421AAC"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 проводится в течение 5 (пяти) календарных дней со дня окончания приема заявлений об участии в конкурсе и соответствующих документов.</w:t>
      </w:r>
    </w:p>
    <w:p w14:paraId="370601EA"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14:paraId="7C844825"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 проводится при условии допуска конкурсной комиссией к участию не менее двух участников конкурса.</w:t>
      </w:r>
    </w:p>
    <w:p w14:paraId="79D0A0FC"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конкурса включает в себя:</w:t>
      </w:r>
    </w:p>
    <w:p w14:paraId="53BCD2F7"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14:paraId="0DF62B7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выступление участника конкурса (до 15 минут) с информацией о его видении социально-экономического развития  муниципального образования;</w:t>
      </w:r>
    </w:p>
    <w:p w14:paraId="37EE56FD"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w:t>
      </w:r>
      <w:r>
        <w:rPr>
          <w:rFonts w:ascii="Tahoma" w:hAnsi="Tahoma" w:cs="Tahoma"/>
          <w:color w:val="000000"/>
          <w:sz w:val="18"/>
          <w:szCs w:val="18"/>
        </w:rPr>
        <w:lastRenderedPageBreak/>
        <w:t>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«Крутовский сельсовет» Щигровского района,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14:paraId="4D8BEAD2"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обсуждение итогов конкурса и принятие решения о представлении (отказе в представлении) кандидатуры участника конкурса Собранию депутатов Крутовского сельсовета Щигровского района для избрания на должность Главы Крутовского сельсовета Щигровского района.</w:t>
      </w:r>
    </w:p>
    <w:p w14:paraId="0BBC5C00"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14:paraId="54221A14"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14:paraId="3B4F664E"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14:paraId="70148D8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4.5.Протокол заседания счетной комиссии утверждается решением конкурсной комиссии путем открытого голосования большинством голосов от  присутствующих на заседании членов.</w:t>
      </w:r>
    </w:p>
    <w:p w14:paraId="5F869A62"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Крутовского сельсовета Щигровского района.</w:t>
      </w:r>
    </w:p>
    <w:p w14:paraId="49DD84BB"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итоговом протоколе заседания конкурсной комиссии указывается:</w:t>
      </w:r>
    </w:p>
    <w:p w14:paraId="5239DFAF"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и номер протокола;</w:t>
      </w:r>
    </w:p>
    <w:p w14:paraId="1147300B"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общее количество членов конкурсной комиссии и число членов конкурсной комиссии, присутствующих на заседании конкурсной комиссии;</w:t>
      </w:r>
    </w:p>
    <w:p w14:paraId="730AC5F3"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подавших документы на участие в конкурсе, и их персональные данные;</w:t>
      </w:r>
    </w:p>
    <w:p w14:paraId="7F58DEB4"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отказавшихся от участия в конкурсе, и их персональные данные;</w:t>
      </w:r>
    </w:p>
    <w:p w14:paraId="0F64A11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в отношении которых конкурсной комиссией принято решение об отказе в допуске к конкурсу, и их персональные данные;</w:t>
      </w:r>
    </w:p>
    <w:p w14:paraId="2284D962"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не явившихся на заседание конкурсной комиссии для участия в конкурсе, и их персональные данные;</w:t>
      </w:r>
    </w:p>
    <w:p w14:paraId="5D9438E6"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ход проведения конкурса;</w:t>
      </w:r>
    </w:p>
    <w:p w14:paraId="1A57C784"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обсуждений кандидатур членами конкурсной комиссии;</w:t>
      </w:r>
    </w:p>
    <w:p w14:paraId="348DE560"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рекомендации конкурсной комиссии Собранию депутатов Крутовского сельсовета Щигровского района.</w:t>
      </w:r>
    </w:p>
    <w:p w14:paraId="42A5663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14:paraId="5E4F6415"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По результатам проведения конкурса, конкурсной комиссией открытым голосованием принимается решение об отборе двух кандидатур на должность Главы Крутовского сельсовета Щигровского района, набравших наибольшее число баллов.</w:t>
      </w:r>
    </w:p>
    <w:p w14:paraId="26BF6F7E"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конкурсной комиссии об отборе кандидатур на должность Главы Крутовского сельсовета Щигровского района подписывается председателем, секретарем и всеми членами конкурсной комиссии, участвовавшими в голосовании не позднее 2 календарных дней со дня его принятия и направляется Председателю Собрания депутатов Крутовского сельсовета Щигровского района. Вместе с решением представляются справки на кандидатов, прошедших конкурсный отбор, содержащие краткую характеристику кандидатов.</w:t>
      </w:r>
    </w:p>
    <w:p w14:paraId="192503E7"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Крутовского сельсовета Щигровского района извещает избранных конкурсной комиссией кандидатов не позднее, чем за 2 (два) календарных дня до даты, на которую назначено заседание Собрания депутатов Крутовского сельсовета Щигровского района о дате, времени и месте заседания.</w:t>
      </w:r>
    </w:p>
    <w:p w14:paraId="3C136133"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Конкурсная комиссия принимает решение о признании конкурса несостоявшимся:</w:t>
      </w:r>
    </w:p>
    <w:p w14:paraId="4E84C8C7"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в указанный в </w:t>
      </w:r>
      <w:hyperlink r:id="rId6" w:anchor="P63" w:history="1">
        <w:r>
          <w:rPr>
            <w:rStyle w:val="a5"/>
            <w:rFonts w:ascii="Tahoma" w:hAnsi="Tahoma" w:cs="Tahoma"/>
            <w:color w:val="33A6E3"/>
            <w:sz w:val="18"/>
            <w:szCs w:val="18"/>
            <w:u w:val="none"/>
          </w:rPr>
          <w:t>подпункте 2 пункта 1.</w:t>
        </w:r>
      </w:hyperlink>
      <w:r>
        <w:rPr>
          <w:rFonts w:ascii="Tahoma" w:hAnsi="Tahoma" w:cs="Tahoma"/>
          <w:color w:val="000000"/>
          <w:sz w:val="18"/>
          <w:szCs w:val="18"/>
        </w:rPr>
        <w:t>5. настоящего Порядка срок в комиссию представлены документы на участие в конкурсе только одним кандидатом или ни одним из таковых;</w:t>
      </w:r>
    </w:p>
    <w:p w14:paraId="57175FAB"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14:paraId="36BE1A1C"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неявки всех кандидатов на конкурс или явки только одного кандидата;</w:t>
      </w:r>
    </w:p>
    <w:p w14:paraId="35FC68BB"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признании конкурса несостоявшимся, конкурсная комиссия письменно информирует об этом Председателя Собрания  Крутовского сельсовета Щигровского района не позднее 2 календарных дней со дня признания. В этом случае Собрание депутатов Крутовского сельсовета Щигровского района принимает решение о проведении нового конкурса в сроки, установленные пунктом 1.4. настоящего Порядка.</w:t>
      </w:r>
    </w:p>
    <w:p w14:paraId="2F4AAF7E"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повторного конкурса допускается выдвижение кандидатов, которые выдвигались ранее.</w:t>
      </w:r>
    </w:p>
    <w:p w14:paraId="5F3B3B4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E5E1012"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 Порядок избрания Главы Крутовского сельсовета Щигровского района Собранием депутатов Крутовского сельсовета Щигровского района из числа кандидатов, представленных конкурсной комиссией</w:t>
      </w:r>
    </w:p>
    <w:p w14:paraId="799B775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5.1. Собрание депутатов Крутовского сельсовета Щигровского района проводит внеочередное заседание для принятия решения об избрании Главы Крутовского сельсовета Щигровского района из числа кандидатов, представленных конкурсной комиссией не позднее чем через 5 (пять) календарных дней со дня поступления Председателю Собрания Крутовского сельсовета Щигровского района решения конкурсной комиссии по итогам конкурса.</w:t>
      </w:r>
    </w:p>
    <w:p w14:paraId="5C3E986D"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На заседании с докладом о принятом конкурсной комиссией решении и информацией о кандидатах выступает председатель конкурсной комиссии.</w:t>
      </w:r>
    </w:p>
    <w:p w14:paraId="686A7A9E"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14:paraId="57EEE440"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Голосование по вопросу избрания Главы Крутовского сельсовета Щигровского района правомочно, если на заседании Собрания депутатов Крутовского сельсовета Щигровского района присутствует более половины от числа избранных депутатов Собрания депутатов Крутовского сельсовета Щигровского района.</w:t>
      </w:r>
    </w:p>
    <w:p w14:paraId="02B757D3"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5.4. По вопросу избрания на должность Главы Крутовского сельсовета Щигровского района проводится тайное голосование путем заполнения бюллетеней, форма которых утверждается Собранием депутатов Крутовского сельсовета Щигровского района.</w:t>
      </w:r>
    </w:p>
    <w:p w14:paraId="4EB0F4B2"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Кандидат на должность Главы Крутовского сельсовета Щигровского района,  являющийся депутатом Собрания депутатов Крутовского сельсовета Щигровского района участия в голосовании по вопросу избрания Главы Крутовского сельсовета Щигровского района не принимает.</w:t>
      </w:r>
    </w:p>
    <w:p w14:paraId="75A82F9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Для подготовки проведения тайного голосования и подсчета голосов, отданных за кандидатов на должность Главы Крутовского сельсовета Щигровского района, создается счетная комиссия в количестве не менее трех депутатов, которая избирает из своего состава председателя и секретаря.</w:t>
      </w:r>
    </w:p>
    <w:p w14:paraId="5036F6BE"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счетной комиссии не могут входить депутаты являющиеся кандидатами на должность Главы Крутовского сельсовета Щигровского района.</w:t>
      </w:r>
    </w:p>
    <w:p w14:paraId="67A4C21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Фамилии, имена и отчества кандидатов, предложенных на должность Главы Крутовского сельсовета Щигровского района, вносятся в бюллетени для голосования в алфавитном порядке.</w:t>
      </w:r>
    </w:p>
    <w:p w14:paraId="36B70237"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Бюллетени для голосования изготавливаются Администрацией Крутовского сельсовета Щигровского района в количестве, равном количеству депутатов Собрания депутатов Крутовского сельсовета Щигровского района. Каждому депутату Собрания депутатов Крутовского сельсовета Щигровского района члены счетной комиссии выдают бюллетень, внизу которого председатель счетной комиссии ставит печать Собрания  депутатов Крутовского сельсовета Щигровского района и свою подпись.</w:t>
      </w:r>
    </w:p>
    <w:p w14:paraId="25DCB63F"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Заполняя бюллетень, депутат Собрания депутатов Крутовского сельсовета Щигровского района вправе отдать свой голос только за одного кандидата на должность Главы Крутовского сельсовета Щигровского района, поставив любую отметку в пустой графе напротив фамилии кандидата, за которого он голосует.</w:t>
      </w:r>
    </w:p>
    <w:p w14:paraId="1F48668E"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5.10. По окончании подачи голосов председатель счетной комиссии объявляет голосование законченным и в присутствии депутатов Собрания депутатов Крутовского сельсовета Щигровского района подсчитывает и погашает неиспользованные бюллетени. Счетная комиссия в присутствии депутатов Собрания депутатов Крутовского сельсовета Щигровского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Крутовского сельсовета Щигровского района.</w:t>
      </w:r>
    </w:p>
    <w:p w14:paraId="37931CFE"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Крутовского сельсовета Щигровского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Крутовского сельсовета Щигровского района. К этому же протоколу приобщаются протоколы счетной комиссии.</w:t>
      </w:r>
    </w:p>
    <w:p w14:paraId="21CC1A16"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Собрание депутатов Крутовского сельсовета Щигровского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14:paraId="2E11815B"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 избрании на должность Главы Крутовского сельсовета Щигровского района кандидата, получившего необходимое количество голосов;</w:t>
      </w:r>
    </w:p>
    <w:p w14:paraId="709C3ED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 объявлении повторного конкурса по отбору кандидатур на должность Главы Крутовского сельсовета Щигровского района.</w:t>
      </w:r>
    </w:p>
    <w:p w14:paraId="3523ECEA"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5.13. Избранным на должность Главы Крутовского сельсовета Щигровского района считается кандидат, за которого проголосовало более половины от присутствующих на заседании депутатов Собрания депутатов Крутовского сельсовета Щигровского района.</w:t>
      </w:r>
    </w:p>
    <w:p w14:paraId="3E449E01"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5.14. В случае, если по результатам голосования кандидаты набрали равное количество голосов, то на этом же заседании Собрание депутатов Крутовского сельсовета Щигровского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14:paraId="696E73C3"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14:paraId="4D5BF327"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5.15. Решение о проведении повторного конкурса принимается Собранием депутатов Крутовского сельсовета Щигровского района в сроки, установленные пунктом 1.4. настоящего Порядка.</w:t>
      </w:r>
    </w:p>
    <w:p w14:paraId="5B8C0DE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5.16. Избрание Главы Крутовского сельсовета Щигровского района оформляется решением Собрания депутатов Крутовского сельсовета Щигровского района.</w:t>
      </w:r>
    </w:p>
    <w:p w14:paraId="26FE8F51"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Указанное решение вступает в силу со дня его принятия и подлежит опубликованию в газете «Районный вестник» и размещению на официальном сайте муниципального образования «Крутовский сельсовет» Щигровского района в информационно-телекоммуникационной сети Интернет в течение 5 календарных дней.</w:t>
      </w:r>
    </w:p>
    <w:p w14:paraId="0ECCF0F1"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5.17. Кандидат, избранный Главой Крутовского сельсовета Щигровского района, обязан в десятидневный срок представить Собранию депутатов Крутовского сельсовета Щигровского района копию приказа (иного документа) об освобождении его от обязанностей, несовместимых со статусом Главы Крутовского сельсовета Щигровского района, либо копию документа, удостоверяющего подачу в установленный срок заявления об освобождении от указанных обязанностей.</w:t>
      </w:r>
    </w:p>
    <w:p w14:paraId="67441135"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указанное требование не будет выполнено данным кандидатом, Собрание депутатов Крутовского сельсовета Щигровского района отменяет свое решение об избрании на должность Главы Крутовского сельсовета Щигровского района и назначает дату проведения повторного конкурса по отбору кандидатур на должность Главы Крутовского сельсовета Щигровского района не позднее 10 (десяти) календарных дней со дня принятия такого решения.</w:t>
      </w:r>
    </w:p>
    <w:p w14:paraId="39551F4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9DDEC2"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6. Заключительные положения</w:t>
      </w:r>
    </w:p>
    <w:p w14:paraId="7077648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Документы участников конкурса хранятся в архиве Администрации Крутовского сельсовета Щигровского района в течение 5 (пяти) лет, после чего подлежат уничтожению.</w:t>
      </w:r>
    </w:p>
    <w:p w14:paraId="2F58AE1E"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Документы кандидатов на должность Главы Крутовского сельсовета Щигровского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14:paraId="781C805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Кандидат вправе обжаловать решение конкурсной комиссии в соответствии с действующим законодательством.</w:t>
      </w:r>
    </w:p>
    <w:p w14:paraId="7874D32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По вопросам, не урегулированным настоящим Порядком, конкурсная комиссия руководствуется действующим законодательством.</w:t>
      </w:r>
    </w:p>
    <w:p w14:paraId="34D5BD6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D0462E"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14:paraId="7F210ECD"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14:paraId="3241C23D"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14:paraId="1FC56A11"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Крутовского сельсовета Щигровского района</w:t>
      </w:r>
    </w:p>
    <w:p w14:paraId="7382C1B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конкурсную комиссию по проведению</w:t>
      </w:r>
    </w:p>
    <w:p w14:paraId="7A4ED535"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конкурса по отбору кандидатур на</w:t>
      </w:r>
    </w:p>
    <w:p w14:paraId="3D564DF6"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Главы Крутовского сельсовета Щигровского района</w:t>
      </w:r>
    </w:p>
    <w:p w14:paraId="32F9AC03"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w:t>
      </w:r>
    </w:p>
    <w:p w14:paraId="2F48BA2B"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r>
        <w:rPr>
          <w:rFonts w:ascii="Tahoma" w:hAnsi="Tahoma" w:cs="Tahoma"/>
          <w:color w:val="000000"/>
          <w:sz w:val="18"/>
          <w:szCs w:val="18"/>
        </w:rPr>
        <w:t>(фамилия, имя, отчество кандидата</w:t>
      </w:r>
      <w:r>
        <w:rPr>
          <w:rStyle w:val="a7"/>
          <w:rFonts w:ascii="Tahoma" w:hAnsi="Tahoma" w:cs="Tahoma"/>
          <w:color w:val="000000"/>
          <w:sz w:val="18"/>
          <w:szCs w:val="18"/>
        </w:rPr>
        <w:t>)</w:t>
      </w:r>
    </w:p>
    <w:p w14:paraId="141ADD9D"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w:t>
      </w:r>
    </w:p>
    <w:p w14:paraId="65B48947"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Проживающего (ей) по адресу:____________</w:t>
      </w:r>
    </w:p>
    <w:p w14:paraId="5A03604D"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w:t>
      </w:r>
    </w:p>
    <w:p w14:paraId="4E925F4F"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индекс, полный адрес)</w:t>
      </w:r>
    </w:p>
    <w:p w14:paraId="605F44C5"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w:t>
      </w:r>
    </w:p>
    <w:p w14:paraId="41DE290F"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DA0915"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14:paraId="019B1BF0"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8B673C"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Вас принять мои документы для участия в конкурсе по отбору кандидатур на должность Главы Крутовского сельсовета Щигровского района.</w:t>
      </w:r>
    </w:p>
    <w:p w14:paraId="1D04373E"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порядком и условиями проведения конкурса, а также с ограничениями, связанными с избранием на выборную должность Главы Крутовского сельсовета Щигровского района, ознакомлен (а).</w:t>
      </w:r>
    </w:p>
    <w:p w14:paraId="45C81313"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14:paraId="279099AB"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моего избрания Главой Крутовского сельсовета Щигровского района обязуюсь прекратить деятельность, несовместимую со статусом Главы Крутовского сельсовета Щигровского района.</w:t>
      </w:r>
    </w:p>
    <w:p w14:paraId="7163FFD2"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5A1F2A"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документы на _____________________ листах.</w:t>
      </w:r>
    </w:p>
    <w:p w14:paraId="306A5C1C"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(количество)</w:t>
      </w:r>
    </w:p>
    <w:p w14:paraId="7B5C6D71"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DF8F00"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______________ /_____________________/</w:t>
      </w:r>
    </w:p>
    <w:p w14:paraId="527DABB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(подпись)                      (Ф.И.О.)</w:t>
      </w:r>
    </w:p>
    <w:p w14:paraId="3A319EF1"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AB4903"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14:paraId="721CBA2D"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14:paraId="531F3221"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14:paraId="6ED2F77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Крутовского сельсовета Щигровского района</w:t>
      </w:r>
    </w:p>
    <w:p w14:paraId="2E6CD4D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2E2DEC"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Согласие</w:t>
      </w:r>
    </w:p>
    <w:p w14:paraId="26A48D34"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на обработку персональных данных</w:t>
      </w:r>
    </w:p>
    <w:p w14:paraId="11C9CEE6"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______________________________________________________________,</w:t>
      </w:r>
    </w:p>
    <w:p w14:paraId="0612FA37"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p w14:paraId="2115CD5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Проживающий (ая) по адресу: __________________________________________,</w:t>
      </w:r>
    </w:p>
    <w:p w14:paraId="5C73A01A"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паспорт № _______________, выдан _______________________________,</w:t>
      </w:r>
    </w:p>
    <w:p w14:paraId="5AD1FE4E"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w:t>
      </w:r>
    </w:p>
    <w:p w14:paraId="4515CFA7"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14:paraId="70CC00EC"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(кем выдан)</w:t>
      </w:r>
    </w:p>
    <w:p w14:paraId="5D4C53F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Крутовского сельсовета Щигровского района конкурсной комиссией по проведению конкурса на должность Крутовского сельсовета Щигровского района.</w:t>
      </w:r>
    </w:p>
    <w:p w14:paraId="543E4335"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согласен (на), что мои персональные данные будут использоваться при проведении конкурса.</w:t>
      </w:r>
    </w:p>
    <w:p w14:paraId="73A53A97"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проинформирован,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14:paraId="24C5BA1A"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согласие действует со дня подписания до дня отзыва в письменной форме.</w:t>
      </w:r>
    </w:p>
    <w:p w14:paraId="50814C0A"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______________ /__________________/</w:t>
      </w:r>
    </w:p>
    <w:p w14:paraId="0B4EF83F"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(подпись)                        (Ф.И.О.)</w:t>
      </w:r>
    </w:p>
    <w:p w14:paraId="6F964FD7"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14:paraId="7481EBD4"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14:paraId="3741269E"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14:paraId="597345F3"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Крутовского сельсовета Щигровского района</w:t>
      </w:r>
    </w:p>
    <w:p w14:paraId="364F7137"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B72113"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Подтверждение</w:t>
      </w:r>
    </w:p>
    <w:p w14:paraId="2C7CA46E"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приеме документов на участие в конкурсе по отбору кандидатур на должность Главы Крутовского сельсовета Щигровского района</w:t>
      </w:r>
    </w:p>
    <w:p w14:paraId="44BCD13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B35991"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______________ 20___г.</w:t>
      </w:r>
    </w:p>
    <w:p w14:paraId="6D7FCBB1"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______час.______мин.</w:t>
      </w:r>
    </w:p>
    <w:p w14:paraId="5AB6321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подтверждение выдано _____________________________________</w:t>
      </w:r>
    </w:p>
    <w:p w14:paraId="1AACB90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w:t>
      </w:r>
    </w:p>
    <w:p w14:paraId="6F433A7A"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том, что конкурсной комиссией приняты документы о его участии в конкурсе по отбору кандидатур на должность Главы Крутовского сельсовета Щигровского района.</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
        <w:gridCol w:w="864"/>
        <w:gridCol w:w="9720"/>
        <w:gridCol w:w="7344"/>
        <w:gridCol w:w="2808"/>
        <w:gridCol w:w="432"/>
      </w:tblGrid>
      <w:tr w:rsidR="0059691A" w14:paraId="07FED953" w14:textId="77777777" w:rsidTr="0059691A">
        <w:trPr>
          <w:tblHeade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01273A9B" w14:textId="77777777" w:rsidR="0059691A" w:rsidRDefault="0059691A">
            <w:pPr>
              <w:pStyle w:val="a3"/>
              <w:spacing w:before="0" w:beforeAutospacing="0" w:after="0" w:afterAutospacing="0"/>
              <w:jc w:val="both"/>
              <w:rPr>
                <w:color w:val="FFFFFF"/>
                <w:sz w:val="18"/>
                <w:szCs w:val="18"/>
              </w:rPr>
            </w:pPr>
            <w:r>
              <w:rPr>
                <w:color w:val="FFFFFF"/>
                <w:sz w:val="18"/>
                <w:szCs w:val="18"/>
              </w:rPr>
              <w:t>№ п/п</w:t>
            </w:r>
          </w:p>
        </w:tc>
        <w:tc>
          <w:tcPr>
            <w:tcW w:w="3900" w:type="pct"/>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59000F85" w14:textId="77777777" w:rsidR="0059691A" w:rsidRDefault="0059691A">
            <w:pPr>
              <w:pStyle w:val="a3"/>
              <w:spacing w:before="0" w:beforeAutospacing="0" w:after="0" w:afterAutospacing="0"/>
              <w:jc w:val="both"/>
              <w:rPr>
                <w:color w:val="FFFFFF"/>
                <w:sz w:val="18"/>
                <w:szCs w:val="18"/>
              </w:rPr>
            </w:pPr>
            <w:r>
              <w:rPr>
                <w:color w:val="FFFFFF"/>
                <w:sz w:val="18"/>
                <w:szCs w:val="18"/>
              </w:rPr>
              <w:t>Наименование документа</w:t>
            </w:r>
          </w:p>
        </w:tc>
        <w:tc>
          <w:tcPr>
            <w:tcW w:w="6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72603888" w14:textId="77777777" w:rsidR="0059691A" w:rsidRDefault="0059691A">
            <w:pPr>
              <w:pStyle w:val="a3"/>
              <w:spacing w:before="0" w:beforeAutospacing="0" w:after="0" w:afterAutospacing="0"/>
              <w:jc w:val="both"/>
              <w:rPr>
                <w:color w:val="FFFFFF"/>
                <w:sz w:val="18"/>
                <w:szCs w:val="18"/>
              </w:rPr>
            </w:pPr>
            <w:r>
              <w:rPr>
                <w:color w:val="FFFFFF"/>
                <w:sz w:val="18"/>
                <w:szCs w:val="18"/>
              </w:rPr>
              <w:t>Кол-во листов</w:t>
            </w:r>
          </w:p>
        </w:tc>
        <w:tc>
          <w:tcPr>
            <w:tcW w:w="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7065AF31" w14:textId="77777777" w:rsidR="0059691A" w:rsidRDefault="0059691A">
            <w:pPr>
              <w:pStyle w:val="a3"/>
              <w:spacing w:before="0" w:beforeAutospacing="0" w:after="0" w:afterAutospacing="0"/>
              <w:jc w:val="both"/>
              <w:rPr>
                <w:color w:val="FFFFFF"/>
                <w:sz w:val="18"/>
                <w:szCs w:val="18"/>
              </w:rPr>
            </w:pPr>
            <w:r>
              <w:rPr>
                <w:color w:val="FFFFFF"/>
                <w:sz w:val="18"/>
                <w:szCs w:val="18"/>
              </w:rPr>
              <w:t> </w:t>
            </w:r>
          </w:p>
        </w:tc>
      </w:tr>
      <w:tr w:rsidR="0059691A" w14:paraId="3CF98162" w14:textId="77777777" w:rsidTr="0059691A">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E3F5A1" w14:textId="77777777" w:rsidR="0059691A" w:rsidRDefault="0059691A">
            <w:pPr>
              <w:pStyle w:val="a3"/>
              <w:spacing w:before="0" w:beforeAutospacing="0" w:after="0" w:afterAutospacing="0"/>
              <w:jc w:val="both"/>
              <w:rPr>
                <w:sz w:val="18"/>
                <w:szCs w:val="18"/>
              </w:rPr>
            </w:pPr>
            <w:r>
              <w:rPr>
                <w:sz w:val="18"/>
                <w:szCs w:val="18"/>
              </w:rPr>
              <w:t>1</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530F56" w14:textId="77777777" w:rsidR="0059691A" w:rsidRDefault="0059691A">
            <w:pPr>
              <w:pStyle w:val="a3"/>
              <w:spacing w:before="0" w:beforeAutospacing="0" w:after="0" w:afterAutospacing="0"/>
              <w:jc w:val="both"/>
              <w:rPr>
                <w:sz w:val="18"/>
                <w:szCs w:val="18"/>
              </w:rPr>
            </w:pPr>
            <w:r>
              <w:rPr>
                <w:sz w:val="18"/>
                <w:szCs w:val="18"/>
              </w:rPr>
              <w:t>Заявление о предоставлении документов на участие в конкурсе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8014A8" w14:textId="77777777" w:rsidR="0059691A" w:rsidRDefault="0059691A">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A556A4" w14:textId="77777777" w:rsidR="0059691A" w:rsidRDefault="0059691A">
            <w:pPr>
              <w:pStyle w:val="a3"/>
              <w:spacing w:before="0" w:beforeAutospacing="0" w:after="0" w:afterAutospacing="0"/>
              <w:jc w:val="both"/>
              <w:rPr>
                <w:sz w:val="18"/>
                <w:szCs w:val="18"/>
              </w:rPr>
            </w:pPr>
            <w:r>
              <w:rPr>
                <w:sz w:val="18"/>
                <w:szCs w:val="18"/>
              </w:rPr>
              <w:t> </w:t>
            </w:r>
          </w:p>
        </w:tc>
      </w:tr>
      <w:tr w:rsidR="0059691A" w14:paraId="30039C8D" w14:textId="77777777" w:rsidTr="0059691A">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E56218" w14:textId="77777777" w:rsidR="0059691A" w:rsidRDefault="0059691A">
            <w:pPr>
              <w:pStyle w:val="a3"/>
              <w:spacing w:before="0" w:beforeAutospacing="0" w:after="0" w:afterAutospacing="0"/>
              <w:jc w:val="both"/>
              <w:rPr>
                <w:sz w:val="18"/>
                <w:szCs w:val="18"/>
              </w:rPr>
            </w:pPr>
            <w:r>
              <w:rPr>
                <w:sz w:val="18"/>
                <w:szCs w:val="18"/>
              </w:rPr>
              <w:t>2</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F11639" w14:textId="77777777" w:rsidR="0059691A" w:rsidRDefault="0059691A">
            <w:pPr>
              <w:pStyle w:val="a3"/>
              <w:spacing w:before="0" w:beforeAutospacing="0" w:after="0" w:afterAutospacing="0"/>
              <w:jc w:val="both"/>
              <w:rPr>
                <w:sz w:val="18"/>
                <w:szCs w:val="18"/>
              </w:rPr>
            </w:pPr>
            <w:r>
              <w:rPr>
                <w:sz w:val="18"/>
                <w:szCs w:val="18"/>
              </w:rPr>
              <w:t>Собственноручно заполненная и подписанная анкета</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EE6AF1" w14:textId="77777777" w:rsidR="0059691A" w:rsidRDefault="0059691A">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89580D" w14:textId="77777777" w:rsidR="0059691A" w:rsidRDefault="0059691A">
            <w:pPr>
              <w:pStyle w:val="a3"/>
              <w:spacing w:before="0" w:beforeAutospacing="0" w:after="0" w:afterAutospacing="0"/>
              <w:jc w:val="both"/>
              <w:rPr>
                <w:sz w:val="18"/>
                <w:szCs w:val="18"/>
              </w:rPr>
            </w:pPr>
            <w:r>
              <w:rPr>
                <w:sz w:val="18"/>
                <w:szCs w:val="18"/>
              </w:rPr>
              <w:t> </w:t>
            </w:r>
          </w:p>
        </w:tc>
      </w:tr>
      <w:tr w:rsidR="0059691A" w14:paraId="7403C577" w14:textId="77777777" w:rsidTr="0059691A">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999F0C" w14:textId="77777777" w:rsidR="0059691A" w:rsidRDefault="0059691A">
            <w:pPr>
              <w:pStyle w:val="a3"/>
              <w:spacing w:before="0" w:beforeAutospacing="0" w:after="0" w:afterAutospacing="0"/>
              <w:jc w:val="both"/>
              <w:rPr>
                <w:sz w:val="18"/>
                <w:szCs w:val="18"/>
              </w:rPr>
            </w:pPr>
            <w:r>
              <w:rPr>
                <w:sz w:val="18"/>
                <w:szCs w:val="18"/>
              </w:rPr>
              <w:t>3</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775BD3" w14:textId="77777777" w:rsidR="0059691A" w:rsidRDefault="0059691A">
            <w:pPr>
              <w:pStyle w:val="a3"/>
              <w:spacing w:before="0" w:beforeAutospacing="0" w:after="0" w:afterAutospacing="0"/>
              <w:jc w:val="both"/>
              <w:rPr>
                <w:sz w:val="18"/>
                <w:szCs w:val="18"/>
              </w:rPr>
            </w:pPr>
            <w:r>
              <w:rPr>
                <w:sz w:val="18"/>
                <w:szCs w:val="18"/>
              </w:rPr>
              <w:t>Две цветные фотографии размером 3x4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0A8249" w14:textId="77777777" w:rsidR="0059691A" w:rsidRDefault="0059691A">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34F764" w14:textId="77777777" w:rsidR="0059691A" w:rsidRDefault="0059691A">
            <w:pPr>
              <w:pStyle w:val="a3"/>
              <w:spacing w:before="0" w:beforeAutospacing="0" w:after="0" w:afterAutospacing="0"/>
              <w:jc w:val="both"/>
              <w:rPr>
                <w:sz w:val="18"/>
                <w:szCs w:val="18"/>
              </w:rPr>
            </w:pPr>
            <w:r>
              <w:rPr>
                <w:sz w:val="18"/>
                <w:szCs w:val="18"/>
              </w:rPr>
              <w:t> </w:t>
            </w:r>
          </w:p>
        </w:tc>
      </w:tr>
      <w:tr w:rsidR="0059691A" w14:paraId="6A3E8227" w14:textId="77777777" w:rsidTr="0059691A">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BB5619" w14:textId="77777777" w:rsidR="0059691A" w:rsidRDefault="0059691A">
            <w:pPr>
              <w:pStyle w:val="a3"/>
              <w:spacing w:before="0" w:beforeAutospacing="0" w:after="0" w:afterAutospacing="0"/>
              <w:jc w:val="both"/>
              <w:rPr>
                <w:sz w:val="18"/>
                <w:szCs w:val="18"/>
              </w:rPr>
            </w:pPr>
            <w:r>
              <w:rPr>
                <w:sz w:val="18"/>
                <w:szCs w:val="18"/>
              </w:rPr>
              <w:t>4</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E2DE43" w14:textId="77777777" w:rsidR="0059691A" w:rsidRDefault="0059691A">
            <w:pPr>
              <w:pStyle w:val="a3"/>
              <w:spacing w:before="0" w:beforeAutospacing="0" w:after="0" w:afterAutospacing="0"/>
              <w:jc w:val="both"/>
              <w:rPr>
                <w:sz w:val="18"/>
                <w:szCs w:val="18"/>
              </w:rPr>
            </w:pPr>
            <w:r>
              <w:rPr>
                <w:sz w:val="18"/>
                <w:szCs w:val="18"/>
              </w:rPr>
              <w:t>Копия паспорта или документа, заменяющего паспорт гражданина Российской Федерации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75A0BB" w14:textId="77777777" w:rsidR="0059691A" w:rsidRDefault="0059691A">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A41176" w14:textId="77777777" w:rsidR="0059691A" w:rsidRDefault="0059691A">
            <w:pPr>
              <w:pStyle w:val="a3"/>
              <w:spacing w:before="0" w:beforeAutospacing="0" w:after="0" w:afterAutospacing="0"/>
              <w:jc w:val="both"/>
              <w:rPr>
                <w:sz w:val="18"/>
                <w:szCs w:val="18"/>
              </w:rPr>
            </w:pPr>
            <w:r>
              <w:rPr>
                <w:sz w:val="18"/>
                <w:szCs w:val="18"/>
              </w:rPr>
              <w:t> </w:t>
            </w:r>
          </w:p>
        </w:tc>
      </w:tr>
      <w:tr w:rsidR="0059691A" w14:paraId="1853B3D5" w14:textId="77777777" w:rsidTr="0059691A">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140B66" w14:textId="77777777" w:rsidR="0059691A" w:rsidRDefault="0059691A">
            <w:pPr>
              <w:pStyle w:val="a3"/>
              <w:spacing w:before="0" w:beforeAutospacing="0" w:after="0" w:afterAutospacing="0"/>
              <w:jc w:val="both"/>
              <w:rPr>
                <w:sz w:val="18"/>
                <w:szCs w:val="18"/>
              </w:rPr>
            </w:pPr>
            <w:r>
              <w:rPr>
                <w:sz w:val="18"/>
                <w:szCs w:val="18"/>
              </w:rPr>
              <w:t>5</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064436" w14:textId="77777777" w:rsidR="0059691A" w:rsidRDefault="0059691A">
            <w:pPr>
              <w:pStyle w:val="a3"/>
              <w:spacing w:before="0" w:beforeAutospacing="0" w:after="0" w:afterAutospacing="0"/>
              <w:jc w:val="both"/>
              <w:rPr>
                <w:sz w:val="18"/>
                <w:szCs w:val="18"/>
              </w:rPr>
            </w:pPr>
            <w:r>
              <w:rPr>
                <w:sz w:val="18"/>
                <w:szCs w:val="18"/>
              </w:rPr>
              <w:t>Копии документов об образовании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73A4B5" w14:textId="77777777" w:rsidR="0059691A" w:rsidRDefault="0059691A">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828C78" w14:textId="77777777" w:rsidR="0059691A" w:rsidRDefault="0059691A">
            <w:pPr>
              <w:pStyle w:val="a3"/>
              <w:spacing w:before="0" w:beforeAutospacing="0" w:after="0" w:afterAutospacing="0"/>
              <w:jc w:val="both"/>
              <w:rPr>
                <w:sz w:val="18"/>
                <w:szCs w:val="18"/>
              </w:rPr>
            </w:pPr>
            <w:r>
              <w:rPr>
                <w:sz w:val="18"/>
                <w:szCs w:val="18"/>
              </w:rPr>
              <w:t> </w:t>
            </w:r>
          </w:p>
        </w:tc>
      </w:tr>
      <w:tr w:rsidR="0059691A" w14:paraId="2E5F19C6" w14:textId="77777777" w:rsidTr="0059691A">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26BCDB" w14:textId="77777777" w:rsidR="0059691A" w:rsidRDefault="0059691A">
            <w:pPr>
              <w:pStyle w:val="a3"/>
              <w:spacing w:before="0" w:beforeAutospacing="0" w:after="0" w:afterAutospacing="0"/>
              <w:jc w:val="both"/>
              <w:rPr>
                <w:sz w:val="18"/>
                <w:szCs w:val="18"/>
              </w:rPr>
            </w:pPr>
            <w:r>
              <w:rPr>
                <w:sz w:val="18"/>
                <w:szCs w:val="18"/>
              </w:rPr>
              <w:t>6</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280C88" w14:textId="77777777" w:rsidR="0059691A" w:rsidRDefault="0059691A">
            <w:pPr>
              <w:pStyle w:val="a3"/>
              <w:spacing w:before="0" w:beforeAutospacing="0" w:after="0" w:afterAutospacing="0"/>
              <w:jc w:val="both"/>
              <w:rPr>
                <w:sz w:val="18"/>
                <w:szCs w:val="18"/>
              </w:rPr>
            </w:pPr>
            <w:r>
              <w:rPr>
                <w:sz w:val="18"/>
                <w:szCs w:val="18"/>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757143" w14:textId="77777777" w:rsidR="0059691A" w:rsidRDefault="0059691A">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86BF20" w14:textId="77777777" w:rsidR="0059691A" w:rsidRDefault="0059691A">
            <w:pPr>
              <w:pStyle w:val="a3"/>
              <w:spacing w:before="0" w:beforeAutospacing="0" w:after="0" w:afterAutospacing="0"/>
              <w:jc w:val="both"/>
              <w:rPr>
                <w:sz w:val="18"/>
                <w:szCs w:val="18"/>
              </w:rPr>
            </w:pPr>
            <w:r>
              <w:rPr>
                <w:sz w:val="18"/>
                <w:szCs w:val="18"/>
              </w:rPr>
              <w:t> </w:t>
            </w:r>
          </w:p>
        </w:tc>
      </w:tr>
      <w:tr w:rsidR="0059691A" w14:paraId="61B68E8F" w14:textId="77777777" w:rsidTr="0059691A">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6C9108" w14:textId="77777777" w:rsidR="0059691A" w:rsidRDefault="0059691A">
            <w:pPr>
              <w:pStyle w:val="a3"/>
              <w:spacing w:before="0" w:beforeAutospacing="0" w:after="0" w:afterAutospacing="0"/>
              <w:jc w:val="both"/>
              <w:rPr>
                <w:sz w:val="18"/>
                <w:szCs w:val="18"/>
              </w:rPr>
            </w:pPr>
            <w:r>
              <w:rPr>
                <w:sz w:val="18"/>
                <w:szCs w:val="18"/>
              </w:rPr>
              <w:t>7</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049A0E" w14:textId="77777777" w:rsidR="0059691A" w:rsidRDefault="0059691A">
            <w:pPr>
              <w:pStyle w:val="a3"/>
              <w:spacing w:before="0" w:beforeAutospacing="0" w:after="0" w:afterAutospacing="0"/>
              <w:jc w:val="both"/>
              <w:rPr>
                <w:sz w:val="18"/>
                <w:szCs w:val="18"/>
              </w:rPr>
            </w:pPr>
            <w:r>
              <w:rPr>
                <w:sz w:val="18"/>
                <w:szCs w:val="18"/>
              </w:rPr>
              <w:t>Копия страхового свидетельства обязательного пенсионного страхования</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96BCC4" w14:textId="77777777" w:rsidR="0059691A" w:rsidRDefault="0059691A">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D46F17" w14:textId="77777777" w:rsidR="0059691A" w:rsidRDefault="0059691A">
            <w:pPr>
              <w:pStyle w:val="a3"/>
              <w:spacing w:before="0" w:beforeAutospacing="0" w:after="0" w:afterAutospacing="0"/>
              <w:jc w:val="both"/>
              <w:rPr>
                <w:sz w:val="18"/>
                <w:szCs w:val="18"/>
              </w:rPr>
            </w:pPr>
            <w:r>
              <w:rPr>
                <w:sz w:val="18"/>
                <w:szCs w:val="18"/>
              </w:rPr>
              <w:t> </w:t>
            </w:r>
          </w:p>
        </w:tc>
      </w:tr>
      <w:tr w:rsidR="0059691A" w14:paraId="0DA41492" w14:textId="77777777" w:rsidTr="0059691A">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87EF8C" w14:textId="77777777" w:rsidR="0059691A" w:rsidRDefault="0059691A">
            <w:pPr>
              <w:pStyle w:val="a3"/>
              <w:spacing w:before="0" w:beforeAutospacing="0" w:after="0" w:afterAutospacing="0"/>
              <w:jc w:val="both"/>
              <w:rPr>
                <w:sz w:val="18"/>
                <w:szCs w:val="18"/>
              </w:rPr>
            </w:pPr>
            <w:r>
              <w:rPr>
                <w:sz w:val="18"/>
                <w:szCs w:val="18"/>
              </w:rPr>
              <w:t>8</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FDA169" w14:textId="77777777" w:rsidR="0059691A" w:rsidRDefault="0059691A">
            <w:pPr>
              <w:pStyle w:val="a3"/>
              <w:spacing w:before="0" w:beforeAutospacing="0" w:after="0" w:afterAutospacing="0"/>
              <w:jc w:val="both"/>
              <w:rPr>
                <w:sz w:val="18"/>
                <w:szCs w:val="18"/>
              </w:rPr>
            </w:pPr>
            <w:r>
              <w:rPr>
                <w:sz w:val="18"/>
                <w:szCs w:val="18"/>
              </w:rPr>
              <w:t>Копия свидетельства о постановке на учет в налоговом органе по месту жительства на территории Российской Федерации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25DA91" w14:textId="77777777" w:rsidR="0059691A" w:rsidRDefault="0059691A">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3EA09A" w14:textId="77777777" w:rsidR="0059691A" w:rsidRDefault="0059691A">
            <w:pPr>
              <w:pStyle w:val="a3"/>
              <w:spacing w:before="0" w:beforeAutospacing="0" w:after="0" w:afterAutospacing="0"/>
              <w:jc w:val="both"/>
              <w:rPr>
                <w:sz w:val="18"/>
                <w:szCs w:val="18"/>
              </w:rPr>
            </w:pPr>
            <w:r>
              <w:rPr>
                <w:sz w:val="18"/>
                <w:szCs w:val="18"/>
              </w:rPr>
              <w:t> </w:t>
            </w:r>
          </w:p>
        </w:tc>
      </w:tr>
      <w:tr w:rsidR="0059691A" w14:paraId="74D08F6F" w14:textId="77777777" w:rsidTr="0059691A">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B5CDF3" w14:textId="77777777" w:rsidR="0059691A" w:rsidRDefault="0059691A">
            <w:pPr>
              <w:pStyle w:val="a3"/>
              <w:spacing w:before="0" w:beforeAutospacing="0" w:after="0" w:afterAutospacing="0"/>
              <w:jc w:val="both"/>
              <w:rPr>
                <w:sz w:val="18"/>
                <w:szCs w:val="18"/>
              </w:rPr>
            </w:pPr>
            <w:r>
              <w:rPr>
                <w:sz w:val="18"/>
                <w:szCs w:val="18"/>
              </w:rPr>
              <w:t>9</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AAC3DC" w14:textId="77777777" w:rsidR="0059691A" w:rsidRDefault="0059691A">
            <w:pPr>
              <w:pStyle w:val="a3"/>
              <w:spacing w:before="0" w:beforeAutospacing="0" w:after="0" w:afterAutospacing="0"/>
              <w:jc w:val="both"/>
              <w:rPr>
                <w:sz w:val="18"/>
                <w:szCs w:val="18"/>
              </w:rPr>
            </w:pPr>
            <w:r>
              <w:rPr>
                <w:sz w:val="18"/>
                <w:szCs w:val="18"/>
              </w:rPr>
              <w:t>Копия документа воинского учета - для  граждан, пребывающих в запасе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28ADEE" w14:textId="77777777" w:rsidR="0059691A" w:rsidRDefault="0059691A">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A56996" w14:textId="77777777" w:rsidR="0059691A" w:rsidRDefault="0059691A">
            <w:pPr>
              <w:pStyle w:val="a3"/>
              <w:spacing w:before="0" w:beforeAutospacing="0" w:after="0" w:afterAutospacing="0"/>
              <w:jc w:val="both"/>
              <w:rPr>
                <w:sz w:val="18"/>
                <w:szCs w:val="18"/>
              </w:rPr>
            </w:pPr>
            <w:r>
              <w:rPr>
                <w:sz w:val="18"/>
                <w:szCs w:val="18"/>
              </w:rPr>
              <w:t> </w:t>
            </w:r>
          </w:p>
        </w:tc>
      </w:tr>
      <w:tr w:rsidR="0059691A" w14:paraId="4C46A17D" w14:textId="77777777" w:rsidTr="0059691A">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1B7D67" w14:textId="77777777" w:rsidR="0059691A" w:rsidRDefault="0059691A">
            <w:pPr>
              <w:pStyle w:val="a3"/>
              <w:spacing w:before="0" w:beforeAutospacing="0" w:after="0" w:afterAutospacing="0"/>
              <w:jc w:val="both"/>
              <w:rPr>
                <w:sz w:val="18"/>
                <w:szCs w:val="18"/>
              </w:rPr>
            </w:pPr>
            <w:r>
              <w:rPr>
                <w:sz w:val="18"/>
                <w:szCs w:val="18"/>
              </w:rPr>
              <w:t>10</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A6976F" w14:textId="77777777" w:rsidR="0059691A" w:rsidRDefault="0059691A">
            <w:pPr>
              <w:pStyle w:val="a3"/>
              <w:spacing w:before="0" w:beforeAutospacing="0" w:after="0" w:afterAutospacing="0"/>
              <w:jc w:val="both"/>
              <w:rPr>
                <w:sz w:val="18"/>
                <w:szCs w:val="18"/>
              </w:rPr>
            </w:pPr>
            <w:r>
              <w:rPr>
                <w:sz w:val="18"/>
                <w:szCs w:val="18"/>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14:paraId="470C4DF3" w14:textId="77777777" w:rsidR="0059691A" w:rsidRDefault="0059691A">
            <w:pPr>
              <w:pStyle w:val="a3"/>
              <w:spacing w:before="0" w:beforeAutospacing="0" w:after="0" w:afterAutospacing="0"/>
              <w:jc w:val="both"/>
              <w:rPr>
                <w:sz w:val="18"/>
                <w:szCs w:val="18"/>
              </w:rPr>
            </w:pPr>
            <w:r>
              <w:rPr>
                <w:sz w:val="18"/>
                <w:szCs w:val="18"/>
              </w:rPr>
              <w:t>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173639" w14:textId="77777777" w:rsidR="0059691A" w:rsidRDefault="0059691A">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880579" w14:textId="77777777" w:rsidR="0059691A" w:rsidRDefault="0059691A">
            <w:pPr>
              <w:pStyle w:val="a3"/>
              <w:spacing w:before="0" w:beforeAutospacing="0" w:after="0" w:afterAutospacing="0"/>
              <w:jc w:val="both"/>
              <w:rPr>
                <w:sz w:val="18"/>
                <w:szCs w:val="18"/>
              </w:rPr>
            </w:pPr>
            <w:r>
              <w:rPr>
                <w:sz w:val="18"/>
                <w:szCs w:val="18"/>
              </w:rPr>
              <w:t> </w:t>
            </w:r>
          </w:p>
        </w:tc>
      </w:tr>
      <w:tr w:rsidR="0059691A" w14:paraId="01124DF2" w14:textId="77777777" w:rsidTr="0059691A">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AE0A88" w14:textId="77777777" w:rsidR="0059691A" w:rsidRDefault="0059691A">
            <w:pPr>
              <w:pStyle w:val="a3"/>
              <w:spacing w:before="0" w:beforeAutospacing="0" w:after="0" w:afterAutospacing="0"/>
              <w:jc w:val="both"/>
              <w:rPr>
                <w:sz w:val="18"/>
                <w:szCs w:val="18"/>
              </w:rPr>
            </w:pPr>
            <w:r>
              <w:rPr>
                <w:sz w:val="18"/>
                <w:szCs w:val="18"/>
              </w:rPr>
              <w:t>11</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D6E03E" w14:textId="77777777" w:rsidR="0059691A" w:rsidRDefault="0059691A">
            <w:pPr>
              <w:pStyle w:val="a3"/>
              <w:spacing w:before="0" w:beforeAutospacing="0" w:after="0" w:afterAutospacing="0"/>
              <w:jc w:val="both"/>
              <w:rPr>
                <w:sz w:val="18"/>
                <w:szCs w:val="18"/>
              </w:rPr>
            </w:pPr>
            <w:r>
              <w:rPr>
                <w:sz w:val="18"/>
                <w:szCs w:val="18"/>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658664" w14:textId="77777777" w:rsidR="0059691A" w:rsidRDefault="0059691A">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E151F8" w14:textId="77777777" w:rsidR="0059691A" w:rsidRDefault="0059691A">
            <w:pPr>
              <w:pStyle w:val="a3"/>
              <w:spacing w:before="0" w:beforeAutospacing="0" w:after="0" w:afterAutospacing="0"/>
              <w:jc w:val="both"/>
              <w:rPr>
                <w:sz w:val="18"/>
                <w:szCs w:val="18"/>
              </w:rPr>
            </w:pPr>
            <w:r>
              <w:rPr>
                <w:sz w:val="18"/>
                <w:szCs w:val="18"/>
              </w:rPr>
              <w:t> </w:t>
            </w:r>
          </w:p>
        </w:tc>
      </w:tr>
      <w:tr w:rsidR="0059691A" w14:paraId="2D59423B" w14:textId="77777777" w:rsidTr="0059691A">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44EEE4" w14:textId="77777777" w:rsidR="0059691A" w:rsidRDefault="0059691A">
            <w:pPr>
              <w:pStyle w:val="a3"/>
              <w:spacing w:before="0" w:beforeAutospacing="0" w:after="0" w:afterAutospacing="0"/>
              <w:jc w:val="both"/>
              <w:rPr>
                <w:sz w:val="18"/>
                <w:szCs w:val="18"/>
              </w:rPr>
            </w:pPr>
            <w:r>
              <w:rPr>
                <w:sz w:val="18"/>
                <w:szCs w:val="18"/>
              </w:rPr>
              <w:t>12</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8D8097" w14:textId="77777777" w:rsidR="0059691A" w:rsidRDefault="0059691A">
            <w:pPr>
              <w:pStyle w:val="a3"/>
              <w:spacing w:before="0" w:beforeAutospacing="0" w:after="0" w:afterAutospacing="0"/>
              <w:jc w:val="both"/>
              <w:rPr>
                <w:sz w:val="18"/>
                <w:szCs w:val="18"/>
              </w:rPr>
            </w:pPr>
            <w:r>
              <w:rPr>
                <w:sz w:val="18"/>
                <w:szCs w:val="18"/>
              </w:rPr>
              <w:t>Согласие на обработку персональных данных</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8AE50B" w14:textId="77777777" w:rsidR="0059691A" w:rsidRDefault="0059691A">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8195B6" w14:textId="77777777" w:rsidR="0059691A" w:rsidRDefault="0059691A">
            <w:pPr>
              <w:pStyle w:val="a3"/>
              <w:spacing w:before="0" w:beforeAutospacing="0" w:after="0" w:afterAutospacing="0"/>
              <w:jc w:val="both"/>
              <w:rPr>
                <w:sz w:val="18"/>
                <w:szCs w:val="18"/>
              </w:rPr>
            </w:pPr>
            <w:r>
              <w:rPr>
                <w:sz w:val="18"/>
                <w:szCs w:val="18"/>
              </w:rPr>
              <w:t> </w:t>
            </w:r>
          </w:p>
        </w:tc>
      </w:tr>
      <w:tr w:rsidR="0059691A" w14:paraId="0F01753C" w14:textId="77777777" w:rsidTr="0059691A">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4EA67A" w14:textId="77777777" w:rsidR="0059691A" w:rsidRDefault="0059691A">
            <w:pPr>
              <w:pStyle w:val="a3"/>
              <w:spacing w:before="0" w:beforeAutospacing="0" w:after="0" w:afterAutospacing="0"/>
              <w:jc w:val="both"/>
              <w:rPr>
                <w:sz w:val="18"/>
                <w:szCs w:val="18"/>
              </w:rPr>
            </w:pPr>
            <w:r>
              <w:rPr>
                <w:sz w:val="18"/>
                <w:szCs w:val="18"/>
              </w:rPr>
              <w:t>13</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557660" w14:textId="77777777" w:rsidR="0059691A" w:rsidRDefault="0059691A">
            <w:pPr>
              <w:pStyle w:val="a3"/>
              <w:spacing w:before="0" w:beforeAutospacing="0" w:after="0" w:afterAutospacing="0"/>
              <w:jc w:val="both"/>
              <w:rPr>
                <w:sz w:val="18"/>
                <w:szCs w:val="18"/>
              </w:rPr>
            </w:pPr>
            <w:r>
              <w:rPr>
                <w:sz w:val="18"/>
                <w:szCs w:val="18"/>
              </w:rPr>
              <w:t>Документы, подтверждающие отсутствие судимости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AB3BD5" w14:textId="77777777" w:rsidR="0059691A" w:rsidRDefault="0059691A">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2336FE" w14:textId="77777777" w:rsidR="0059691A" w:rsidRDefault="0059691A">
            <w:pPr>
              <w:pStyle w:val="a3"/>
              <w:spacing w:before="0" w:beforeAutospacing="0" w:after="0" w:afterAutospacing="0"/>
              <w:jc w:val="both"/>
              <w:rPr>
                <w:sz w:val="18"/>
                <w:szCs w:val="18"/>
              </w:rPr>
            </w:pPr>
            <w:r>
              <w:rPr>
                <w:sz w:val="18"/>
                <w:szCs w:val="18"/>
              </w:rPr>
              <w:t> </w:t>
            </w:r>
          </w:p>
        </w:tc>
      </w:tr>
      <w:tr w:rsidR="0059691A" w14:paraId="7DC8676D" w14:textId="77777777" w:rsidTr="0059691A">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FB32CC" w14:textId="77777777" w:rsidR="0059691A" w:rsidRDefault="0059691A">
            <w:pPr>
              <w:pStyle w:val="a3"/>
              <w:spacing w:before="0" w:beforeAutospacing="0" w:after="0" w:afterAutospacing="0"/>
              <w:jc w:val="both"/>
              <w:rPr>
                <w:sz w:val="18"/>
                <w:szCs w:val="18"/>
              </w:rPr>
            </w:pPr>
            <w:r>
              <w:rPr>
                <w:sz w:val="18"/>
                <w:szCs w:val="18"/>
              </w:rPr>
              <w:t>14</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D89832" w14:textId="77777777" w:rsidR="0059691A" w:rsidRDefault="0059691A">
            <w:pPr>
              <w:pStyle w:val="a3"/>
              <w:spacing w:before="0" w:beforeAutospacing="0" w:after="0" w:afterAutospacing="0"/>
              <w:jc w:val="both"/>
              <w:rPr>
                <w:sz w:val="18"/>
                <w:szCs w:val="18"/>
              </w:rPr>
            </w:pPr>
            <w:r>
              <w:rPr>
                <w:sz w:val="18"/>
                <w:szCs w:val="18"/>
              </w:rPr>
              <w:t>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539912" w14:textId="77777777" w:rsidR="0059691A" w:rsidRDefault="0059691A">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241863" w14:textId="77777777" w:rsidR="0059691A" w:rsidRDefault="0059691A">
            <w:pPr>
              <w:pStyle w:val="a3"/>
              <w:spacing w:before="0" w:beforeAutospacing="0" w:after="0" w:afterAutospacing="0"/>
              <w:jc w:val="both"/>
              <w:rPr>
                <w:sz w:val="18"/>
                <w:szCs w:val="18"/>
              </w:rPr>
            </w:pPr>
            <w:r>
              <w:rPr>
                <w:sz w:val="18"/>
                <w:szCs w:val="18"/>
              </w:rPr>
              <w:t> </w:t>
            </w:r>
          </w:p>
        </w:tc>
      </w:tr>
      <w:tr w:rsidR="0059691A" w14:paraId="71705863" w14:textId="77777777" w:rsidTr="0059691A">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34BC28" w14:textId="77777777" w:rsidR="0059691A" w:rsidRDefault="0059691A">
            <w:pPr>
              <w:pStyle w:val="a3"/>
              <w:spacing w:before="0" w:beforeAutospacing="0" w:after="0" w:afterAutospacing="0"/>
              <w:jc w:val="both"/>
              <w:rPr>
                <w:sz w:val="18"/>
                <w:szCs w:val="18"/>
              </w:rPr>
            </w:pPr>
            <w:r>
              <w:rPr>
                <w:sz w:val="18"/>
                <w:szCs w:val="18"/>
              </w:rPr>
              <w:lastRenderedPageBreak/>
              <w:t>15</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23123C" w14:textId="77777777" w:rsidR="0059691A" w:rsidRDefault="0059691A">
            <w:pPr>
              <w:pStyle w:val="a3"/>
              <w:spacing w:before="0" w:beforeAutospacing="0" w:after="0" w:afterAutospacing="0"/>
              <w:jc w:val="both"/>
              <w:rPr>
                <w:sz w:val="18"/>
                <w:szCs w:val="18"/>
              </w:rPr>
            </w:pPr>
            <w:r>
              <w:rPr>
                <w:sz w:val="18"/>
                <w:szCs w:val="18"/>
              </w:rPr>
              <w:t>По желанию могут быть представлены отзыв с места работы (службы) и другие сведения</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7F817C" w14:textId="77777777" w:rsidR="0059691A" w:rsidRDefault="0059691A">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9724EC" w14:textId="77777777" w:rsidR="0059691A" w:rsidRDefault="0059691A">
            <w:pPr>
              <w:pStyle w:val="a3"/>
              <w:spacing w:before="0" w:beforeAutospacing="0" w:after="0" w:afterAutospacing="0"/>
              <w:jc w:val="both"/>
              <w:rPr>
                <w:sz w:val="18"/>
                <w:szCs w:val="18"/>
              </w:rPr>
            </w:pPr>
            <w:r>
              <w:rPr>
                <w:sz w:val="18"/>
                <w:szCs w:val="18"/>
              </w:rPr>
              <w:t> </w:t>
            </w:r>
          </w:p>
        </w:tc>
      </w:tr>
      <w:tr w:rsidR="0059691A" w14:paraId="522068D7" w14:textId="77777777" w:rsidTr="0059691A">
        <w:trPr>
          <w:tblCellSpacing w:w="0" w:type="dxa"/>
        </w:trPr>
        <w:tc>
          <w:tcPr>
            <w:tcW w:w="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FBB909" w14:textId="77777777" w:rsidR="0059691A" w:rsidRDefault="0059691A">
            <w:pPr>
              <w:pStyle w:val="a3"/>
              <w:spacing w:before="0" w:beforeAutospacing="0" w:after="0" w:afterAutospacing="0"/>
              <w:jc w:val="both"/>
              <w:rPr>
                <w:sz w:val="18"/>
                <w:szCs w:val="18"/>
              </w:rPr>
            </w:pPr>
            <w:r>
              <w:rPr>
                <w:sz w:val="18"/>
                <w:szCs w:val="18"/>
              </w:rPr>
              <w:t>16</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F67DD7" w14:textId="77777777" w:rsidR="0059691A" w:rsidRDefault="0059691A">
            <w:pPr>
              <w:pStyle w:val="a3"/>
              <w:spacing w:before="0" w:beforeAutospacing="0" w:after="0" w:afterAutospacing="0"/>
              <w:jc w:val="both"/>
              <w:rPr>
                <w:sz w:val="18"/>
                <w:szCs w:val="18"/>
              </w:rPr>
            </w:pPr>
            <w:r>
              <w:rPr>
                <w:sz w:val="18"/>
                <w:szCs w:val="18"/>
              </w:rPr>
              <w:t>Иные документы</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46666A" w14:textId="77777777" w:rsidR="0059691A" w:rsidRDefault="0059691A">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D3CB05" w14:textId="77777777" w:rsidR="0059691A" w:rsidRDefault="0059691A">
            <w:pPr>
              <w:pStyle w:val="a3"/>
              <w:spacing w:before="0" w:beforeAutospacing="0" w:after="0" w:afterAutospacing="0"/>
              <w:jc w:val="both"/>
              <w:rPr>
                <w:sz w:val="18"/>
                <w:szCs w:val="18"/>
              </w:rPr>
            </w:pPr>
            <w:r>
              <w:rPr>
                <w:sz w:val="18"/>
                <w:szCs w:val="18"/>
              </w:rPr>
              <w:t> </w:t>
            </w:r>
          </w:p>
        </w:tc>
      </w:tr>
      <w:tr w:rsidR="0059691A" w14:paraId="711DFF8E" w14:textId="77777777" w:rsidTr="0059691A">
        <w:trPr>
          <w:tblCellSpacing w:w="0" w:type="dxa"/>
        </w:trPr>
        <w:tc>
          <w:tcPr>
            <w:tcW w:w="425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62DAC5" w14:textId="77777777" w:rsidR="0059691A" w:rsidRDefault="0059691A">
            <w:pPr>
              <w:pStyle w:val="a3"/>
              <w:spacing w:before="0" w:beforeAutospacing="0" w:after="0" w:afterAutospacing="0"/>
              <w:jc w:val="both"/>
              <w:rPr>
                <w:sz w:val="18"/>
                <w:szCs w:val="18"/>
              </w:rPr>
            </w:pPr>
            <w:r>
              <w:rPr>
                <w:sz w:val="18"/>
                <w:szCs w:val="18"/>
              </w:rPr>
              <w:t>Итого</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6F892A" w14:textId="77777777" w:rsidR="0059691A" w:rsidRDefault="0059691A">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EDE2AD" w14:textId="77777777" w:rsidR="0059691A" w:rsidRDefault="0059691A">
            <w:pPr>
              <w:pStyle w:val="a3"/>
              <w:spacing w:before="0" w:beforeAutospacing="0" w:after="0" w:afterAutospacing="0"/>
              <w:jc w:val="both"/>
              <w:rPr>
                <w:sz w:val="18"/>
                <w:szCs w:val="18"/>
              </w:rPr>
            </w:pPr>
            <w:r>
              <w:rPr>
                <w:sz w:val="18"/>
                <w:szCs w:val="18"/>
              </w:rPr>
              <w:t> </w:t>
            </w:r>
          </w:p>
        </w:tc>
      </w:tr>
      <w:tr w:rsidR="0059691A" w14:paraId="2CD983C6" w14:textId="77777777" w:rsidTr="0059691A">
        <w:trPr>
          <w:tblCellSpacing w:w="0" w:type="dxa"/>
        </w:trPr>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E1DC67" w14:textId="77777777" w:rsidR="0059691A" w:rsidRDefault="0059691A">
            <w:pPr>
              <w:pStyle w:val="a3"/>
              <w:spacing w:before="0" w:beforeAutospacing="0" w:after="0" w:afterAutospacing="0"/>
              <w:jc w:val="both"/>
              <w:rPr>
                <w:sz w:val="18"/>
                <w:szCs w:val="18"/>
              </w:rPr>
            </w:pPr>
            <w:r>
              <w:rPr>
                <w:sz w:val="18"/>
                <w:szCs w:val="18"/>
              </w:rPr>
              <w:t> </w:t>
            </w:r>
          </w:p>
        </w:tc>
        <w:tc>
          <w:tcPr>
            <w:tcW w:w="2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D131F6" w14:textId="77777777" w:rsidR="0059691A" w:rsidRDefault="0059691A">
            <w:pPr>
              <w:pStyle w:val="a3"/>
              <w:spacing w:before="0" w:beforeAutospacing="0" w:after="0" w:afterAutospacing="0"/>
              <w:jc w:val="both"/>
              <w:rPr>
                <w:sz w:val="18"/>
                <w:szCs w:val="18"/>
              </w:rPr>
            </w:pPr>
            <w:r>
              <w:rPr>
                <w:sz w:val="18"/>
                <w:szCs w:val="18"/>
              </w:rPr>
              <w:t>Принял:</w:t>
            </w:r>
          </w:p>
          <w:p w14:paraId="11767C58" w14:textId="77777777" w:rsidR="0059691A" w:rsidRDefault="0059691A">
            <w:pPr>
              <w:pStyle w:val="a3"/>
              <w:spacing w:before="0" w:beforeAutospacing="0" w:after="0" w:afterAutospacing="0"/>
              <w:jc w:val="both"/>
              <w:rPr>
                <w:sz w:val="18"/>
                <w:szCs w:val="18"/>
              </w:rPr>
            </w:pPr>
            <w:r>
              <w:rPr>
                <w:sz w:val="18"/>
                <w:szCs w:val="18"/>
              </w:rPr>
              <w:t>Секретарь конкурсной комиссии</w:t>
            </w:r>
          </w:p>
          <w:p w14:paraId="098CE482" w14:textId="77777777" w:rsidR="0059691A" w:rsidRDefault="0059691A">
            <w:pPr>
              <w:pStyle w:val="a3"/>
              <w:spacing w:before="0" w:beforeAutospacing="0" w:after="0" w:afterAutospacing="0"/>
              <w:jc w:val="both"/>
              <w:rPr>
                <w:sz w:val="18"/>
                <w:szCs w:val="18"/>
              </w:rPr>
            </w:pPr>
            <w:r>
              <w:rPr>
                <w:sz w:val="18"/>
                <w:szCs w:val="18"/>
              </w:rPr>
              <w:t>___________________________</w:t>
            </w:r>
          </w:p>
          <w:p w14:paraId="7D270CF7" w14:textId="77777777" w:rsidR="0059691A" w:rsidRDefault="0059691A">
            <w:pPr>
              <w:pStyle w:val="a3"/>
              <w:spacing w:before="0" w:beforeAutospacing="0" w:after="0" w:afterAutospacing="0"/>
              <w:jc w:val="both"/>
              <w:rPr>
                <w:sz w:val="18"/>
                <w:szCs w:val="18"/>
              </w:rPr>
            </w:pPr>
            <w:r>
              <w:rPr>
                <w:rStyle w:val="a7"/>
                <w:sz w:val="18"/>
                <w:szCs w:val="18"/>
              </w:rPr>
              <w:t>(подпись, Ф.И.О.)</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295358" w14:textId="77777777" w:rsidR="0059691A" w:rsidRDefault="0059691A">
            <w:pPr>
              <w:pStyle w:val="a3"/>
              <w:spacing w:before="0" w:beforeAutospacing="0" w:after="0" w:afterAutospacing="0"/>
              <w:jc w:val="both"/>
              <w:rPr>
                <w:sz w:val="18"/>
                <w:szCs w:val="18"/>
              </w:rPr>
            </w:pPr>
            <w:r>
              <w:rPr>
                <w:sz w:val="18"/>
                <w:szCs w:val="18"/>
              </w:rPr>
              <w:t>Сдал:</w:t>
            </w:r>
          </w:p>
          <w:p w14:paraId="726F3B4C" w14:textId="77777777" w:rsidR="0059691A" w:rsidRDefault="0059691A">
            <w:pPr>
              <w:pStyle w:val="a3"/>
              <w:spacing w:before="0" w:beforeAutospacing="0" w:after="0" w:afterAutospacing="0"/>
              <w:jc w:val="both"/>
              <w:rPr>
                <w:sz w:val="18"/>
                <w:szCs w:val="18"/>
              </w:rPr>
            </w:pPr>
            <w:r>
              <w:rPr>
                <w:sz w:val="18"/>
                <w:szCs w:val="18"/>
              </w:rPr>
              <w:t>Кандидат</w:t>
            </w:r>
          </w:p>
          <w:p w14:paraId="3042B4C4" w14:textId="77777777" w:rsidR="0059691A" w:rsidRDefault="0059691A">
            <w:pPr>
              <w:pStyle w:val="a3"/>
              <w:spacing w:before="0" w:beforeAutospacing="0" w:after="0" w:afterAutospacing="0"/>
              <w:jc w:val="both"/>
              <w:rPr>
                <w:sz w:val="18"/>
                <w:szCs w:val="18"/>
              </w:rPr>
            </w:pPr>
            <w:r>
              <w:rPr>
                <w:sz w:val="18"/>
                <w:szCs w:val="18"/>
              </w:rPr>
              <w:t>________________________________</w:t>
            </w:r>
          </w:p>
          <w:p w14:paraId="0A1D9B3F" w14:textId="77777777" w:rsidR="0059691A" w:rsidRDefault="0059691A">
            <w:pPr>
              <w:pStyle w:val="a3"/>
              <w:spacing w:before="0" w:beforeAutospacing="0" w:after="0" w:afterAutospacing="0"/>
              <w:jc w:val="both"/>
              <w:rPr>
                <w:sz w:val="18"/>
                <w:szCs w:val="18"/>
              </w:rPr>
            </w:pPr>
            <w:r>
              <w:rPr>
                <w:rStyle w:val="a7"/>
                <w:sz w:val="18"/>
                <w:szCs w:val="18"/>
              </w:rPr>
              <w:t>(подпись, Ф.И.О.)</w:t>
            </w:r>
          </w:p>
        </w:tc>
      </w:tr>
      <w:tr w:rsidR="0059691A" w14:paraId="6C494531" w14:textId="77777777" w:rsidTr="0059691A">
        <w:trPr>
          <w:tblCellSpacing w:w="0" w:type="dxa"/>
        </w:trPr>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A10C23" w14:textId="77777777" w:rsidR="0059691A" w:rsidRDefault="0059691A">
            <w:pPr>
              <w:rPr>
                <w:sz w:val="24"/>
                <w:szCs w:val="24"/>
              </w:rPr>
            </w:pP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5B5FF3" w14:textId="77777777" w:rsidR="0059691A" w:rsidRDefault="0059691A"/>
        </w:tc>
        <w:tc>
          <w:tcPr>
            <w:tcW w:w="4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7CC0D2" w14:textId="77777777" w:rsidR="0059691A" w:rsidRDefault="0059691A"/>
        </w:tc>
        <w:tc>
          <w:tcPr>
            <w:tcW w:w="3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FE266F" w14:textId="77777777" w:rsidR="0059691A" w:rsidRDefault="0059691A"/>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154A9E" w14:textId="77777777" w:rsidR="0059691A" w:rsidRDefault="0059691A"/>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DC3E28" w14:textId="77777777" w:rsidR="0059691A" w:rsidRDefault="0059691A"/>
        </w:tc>
      </w:tr>
    </w:tbl>
    <w:p w14:paraId="51F05FA3"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91CD5B"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7FC712"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14:paraId="1A04BB0F"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14:paraId="4288E6CC"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14:paraId="190AEA5E"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Крутовского сельсовета Щигровского района</w:t>
      </w:r>
    </w:p>
    <w:p w14:paraId="52CDCBD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C122A69"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Уведомление</w:t>
      </w:r>
    </w:p>
    <w:p w14:paraId="1FF1CB2C"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наличии цифровых финансовых активов, </w:t>
      </w:r>
      <w:r>
        <w:rPr>
          <w:rFonts w:ascii="Tahoma" w:hAnsi="Tahoma" w:cs="Tahoma"/>
          <w:b/>
          <w:bCs/>
          <w:color w:val="000000"/>
          <w:sz w:val="18"/>
          <w:szCs w:val="18"/>
        </w:rPr>
        <w:br/>
      </w:r>
      <w:r>
        <w:rPr>
          <w:rStyle w:val="a4"/>
          <w:rFonts w:ascii="Tahoma" w:hAnsi="Tahoma" w:cs="Tahoma"/>
          <w:color w:val="000000"/>
          <w:sz w:val="18"/>
          <w:szCs w:val="18"/>
        </w:rPr>
        <w:t>цифровых прав, включающих одновременно цифровые </w:t>
      </w:r>
      <w:r>
        <w:rPr>
          <w:rFonts w:ascii="Tahoma" w:hAnsi="Tahoma" w:cs="Tahoma"/>
          <w:b/>
          <w:bCs/>
          <w:color w:val="000000"/>
          <w:sz w:val="18"/>
          <w:szCs w:val="18"/>
        </w:rPr>
        <w:br/>
      </w:r>
      <w:r>
        <w:rPr>
          <w:rStyle w:val="a4"/>
          <w:rFonts w:ascii="Tahoma" w:hAnsi="Tahoma" w:cs="Tahoma"/>
          <w:color w:val="000000"/>
          <w:sz w:val="18"/>
          <w:szCs w:val="18"/>
        </w:rPr>
        <w:t>финансовые активы и иные цифровые права, </w:t>
      </w:r>
      <w:r>
        <w:rPr>
          <w:rFonts w:ascii="Tahoma" w:hAnsi="Tahoma" w:cs="Tahoma"/>
          <w:b/>
          <w:bCs/>
          <w:color w:val="000000"/>
          <w:sz w:val="18"/>
          <w:szCs w:val="18"/>
        </w:rPr>
        <w:br/>
      </w:r>
      <w:r>
        <w:rPr>
          <w:rStyle w:val="a4"/>
          <w:rFonts w:ascii="Tahoma" w:hAnsi="Tahoma" w:cs="Tahoma"/>
          <w:color w:val="000000"/>
          <w:sz w:val="18"/>
          <w:szCs w:val="18"/>
        </w:rPr>
        <w:t>утилитарных цифровых прав, цифровой валюты</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5"/>
      </w:tblGrid>
      <w:tr w:rsidR="0059691A" w14:paraId="075DC0DA" w14:textId="77777777" w:rsidTr="0059691A">
        <w:trPr>
          <w:tblCellSpacing w:w="0" w:type="dxa"/>
        </w:trPr>
        <w:tc>
          <w:tcPr>
            <w:tcW w:w="8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0C2656" w14:textId="77777777" w:rsidR="0059691A" w:rsidRDefault="0059691A">
            <w:pPr>
              <w:pStyle w:val="a3"/>
              <w:spacing w:before="0" w:beforeAutospacing="0" w:after="0" w:afterAutospacing="0"/>
              <w:jc w:val="both"/>
              <w:rPr>
                <w:sz w:val="18"/>
                <w:szCs w:val="18"/>
              </w:rPr>
            </w:pPr>
            <w:r>
              <w:rPr>
                <w:sz w:val="18"/>
                <w:szCs w:val="18"/>
              </w:rPr>
              <w:t> </w:t>
            </w:r>
          </w:p>
          <w:p w14:paraId="5F27726E" w14:textId="77777777" w:rsidR="0059691A" w:rsidRDefault="0059691A">
            <w:pPr>
              <w:pStyle w:val="a3"/>
              <w:spacing w:before="0" w:beforeAutospacing="0" w:after="0" w:afterAutospacing="0"/>
              <w:jc w:val="both"/>
              <w:rPr>
                <w:sz w:val="18"/>
                <w:szCs w:val="18"/>
              </w:rPr>
            </w:pPr>
            <w:r>
              <w:rPr>
                <w:sz w:val="18"/>
                <w:szCs w:val="18"/>
              </w:rPr>
              <w:t>Я, </w:t>
            </w:r>
          </w:p>
        </w:tc>
      </w:tr>
      <w:tr w:rsidR="0059691A" w14:paraId="77D7484C" w14:textId="77777777" w:rsidTr="0059691A">
        <w:trPr>
          <w:tblCellSpacing w:w="0" w:type="dxa"/>
        </w:trPr>
        <w:tc>
          <w:tcPr>
            <w:tcW w:w="8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BC2B56" w14:textId="77777777" w:rsidR="0059691A" w:rsidRDefault="0059691A">
            <w:pPr>
              <w:pStyle w:val="a3"/>
              <w:spacing w:before="0" w:beforeAutospacing="0" w:after="0" w:afterAutospacing="0"/>
              <w:jc w:val="both"/>
              <w:rPr>
                <w:sz w:val="18"/>
                <w:szCs w:val="18"/>
              </w:rPr>
            </w:pPr>
            <w:r>
              <w:rPr>
                <w:sz w:val="18"/>
                <w:szCs w:val="18"/>
              </w:rPr>
              <w:t>(фамилия, имя, отчество)</w:t>
            </w:r>
            <w:r>
              <w:rPr>
                <w:rStyle w:val="a4"/>
                <w:sz w:val="18"/>
                <w:szCs w:val="18"/>
              </w:rPr>
              <w:t> </w:t>
            </w:r>
          </w:p>
        </w:tc>
      </w:tr>
    </w:tbl>
    <w:p w14:paraId="18FD8572"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уведомляю о наличии у меня, моей супруги (моего супруга), несовершеннолетнего ребенка (нужное подчеркнуть) следующего имущества: </w:t>
      </w:r>
    </w:p>
    <w:p w14:paraId="50F52760"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Цифровые финансовые активы, цифровые права, включающие одновременно цифровые финансовые активы и иные цифровые права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1"/>
        <w:gridCol w:w="2400"/>
        <w:gridCol w:w="1939"/>
        <w:gridCol w:w="1628"/>
        <w:gridCol w:w="2841"/>
      </w:tblGrid>
      <w:tr w:rsidR="0059691A" w14:paraId="5E0E3F44" w14:textId="77777777" w:rsidTr="0059691A">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47A38" w14:textId="77777777" w:rsidR="0059691A" w:rsidRDefault="0059691A">
            <w:pPr>
              <w:pStyle w:val="a3"/>
              <w:spacing w:before="0" w:beforeAutospacing="0" w:after="0" w:afterAutospacing="0"/>
              <w:jc w:val="both"/>
              <w:rPr>
                <w:sz w:val="18"/>
                <w:szCs w:val="18"/>
              </w:rPr>
            </w:pPr>
            <w:r>
              <w:rPr>
                <w:sz w:val="18"/>
                <w:szCs w:val="18"/>
              </w:rPr>
              <w:t>№ </w:t>
            </w:r>
          </w:p>
          <w:p w14:paraId="2901A936" w14:textId="77777777" w:rsidR="0059691A" w:rsidRDefault="0059691A">
            <w:pPr>
              <w:pStyle w:val="a3"/>
              <w:spacing w:before="0" w:beforeAutospacing="0" w:after="0" w:afterAutospacing="0"/>
              <w:jc w:val="both"/>
              <w:rPr>
                <w:sz w:val="18"/>
                <w:szCs w:val="18"/>
              </w:rPr>
            </w:pPr>
            <w:r>
              <w:rPr>
                <w:sz w:val="18"/>
                <w:szCs w:val="18"/>
              </w:rPr>
              <w:t>п/п </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C5418D" w14:textId="77777777" w:rsidR="0059691A" w:rsidRDefault="0059691A">
            <w:pPr>
              <w:pStyle w:val="a3"/>
              <w:spacing w:before="0" w:beforeAutospacing="0" w:after="0" w:afterAutospacing="0"/>
              <w:jc w:val="both"/>
              <w:rPr>
                <w:sz w:val="18"/>
                <w:szCs w:val="18"/>
              </w:rPr>
            </w:pPr>
            <w:r>
              <w:rPr>
                <w:sz w:val="18"/>
                <w:szCs w:val="18"/>
              </w:rPr>
              <w:t>Наименование </w:t>
            </w:r>
            <w:r>
              <w:rPr>
                <w:sz w:val="18"/>
                <w:szCs w:val="18"/>
              </w:rPr>
              <w:br/>
              <w:t>цифрового финансового актива или цифрового права</w:t>
            </w:r>
            <w:r>
              <w:rPr>
                <w:sz w:val="18"/>
                <w:szCs w:val="18"/>
                <w:vertAlign w:val="superscript"/>
              </w:rPr>
              <w:t>1</w:t>
            </w:r>
            <w:r>
              <w:rPr>
                <w:sz w:val="18"/>
                <w:szCs w:val="1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709C43" w14:textId="77777777" w:rsidR="0059691A" w:rsidRDefault="0059691A">
            <w:pPr>
              <w:pStyle w:val="a3"/>
              <w:spacing w:before="0" w:beforeAutospacing="0" w:after="0" w:afterAutospacing="0"/>
              <w:jc w:val="both"/>
              <w:rPr>
                <w:sz w:val="18"/>
                <w:szCs w:val="18"/>
              </w:rPr>
            </w:pPr>
            <w:r>
              <w:rPr>
                <w:sz w:val="18"/>
                <w:szCs w:val="18"/>
              </w:rPr>
              <w:t>Дата приобретения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27683E" w14:textId="77777777" w:rsidR="0059691A" w:rsidRDefault="0059691A">
            <w:pPr>
              <w:pStyle w:val="a3"/>
              <w:spacing w:before="0" w:beforeAutospacing="0" w:after="0" w:afterAutospacing="0"/>
              <w:jc w:val="both"/>
              <w:rPr>
                <w:sz w:val="18"/>
                <w:szCs w:val="18"/>
              </w:rPr>
            </w:pPr>
            <w:r>
              <w:rPr>
                <w:sz w:val="18"/>
                <w:szCs w:val="18"/>
              </w:rPr>
              <w:t>Общее количество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D6EB50" w14:textId="77777777" w:rsidR="0059691A" w:rsidRDefault="0059691A">
            <w:pPr>
              <w:pStyle w:val="a3"/>
              <w:spacing w:before="0" w:beforeAutospacing="0" w:after="0" w:afterAutospacing="0"/>
              <w:jc w:val="both"/>
              <w:rPr>
                <w:sz w:val="18"/>
                <w:szCs w:val="18"/>
              </w:rPr>
            </w:pPr>
            <w:r>
              <w:rPr>
                <w:sz w:val="18"/>
                <w:szCs w:val="18"/>
              </w:rPr>
              <w:t>Сведения об операторе информационной системы, в которой осуществляется выпуск цифровых </w:t>
            </w:r>
            <w:r>
              <w:rPr>
                <w:sz w:val="18"/>
                <w:szCs w:val="18"/>
              </w:rPr>
              <w:br/>
              <w:t>финансовых активов</w:t>
            </w:r>
            <w:r>
              <w:rPr>
                <w:sz w:val="18"/>
                <w:szCs w:val="18"/>
                <w:vertAlign w:val="superscript"/>
              </w:rPr>
              <w:t>2</w:t>
            </w:r>
            <w:r>
              <w:rPr>
                <w:sz w:val="18"/>
                <w:szCs w:val="18"/>
              </w:rPr>
              <w:t> </w:t>
            </w:r>
          </w:p>
        </w:tc>
      </w:tr>
      <w:tr w:rsidR="0059691A" w14:paraId="1526CF1D" w14:textId="77777777" w:rsidTr="0059691A">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9E006C" w14:textId="77777777" w:rsidR="0059691A" w:rsidRDefault="0059691A">
            <w:pPr>
              <w:pStyle w:val="a3"/>
              <w:spacing w:before="0" w:beforeAutospacing="0" w:after="0" w:afterAutospacing="0"/>
              <w:jc w:val="both"/>
              <w:rPr>
                <w:sz w:val="18"/>
                <w:szCs w:val="18"/>
              </w:rPr>
            </w:pPr>
            <w:r>
              <w:rPr>
                <w:sz w:val="18"/>
                <w:szCs w:val="18"/>
              </w:rPr>
              <w:t>1 </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831E94" w14:textId="77777777" w:rsidR="0059691A" w:rsidRDefault="0059691A">
            <w:pPr>
              <w:pStyle w:val="a3"/>
              <w:spacing w:before="0" w:beforeAutospacing="0" w:after="0" w:afterAutospacing="0"/>
              <w:jc w:val="both"/>
              <w:rPr>
                <w:sz w:val="18"/>
                <w:szCs w:val="18"/>
              </w:rPr>
            </w:pPr>
            <w:r>
              <w:rPr>
                <w:sz w:val="18"/>
                <w:szCs w:val="18"/>
              </w:rPr>
              <w:t>2 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38EA76" w14:textId="77777777" w:rsidR="0059691A" w:rsidRDefault="0059691A">
            <w:pPr>
              <w:pStyle w:val="a3"/>
              <w:spacing w:before="0" w:beforeAutospacing="0" w:after="0" w:afterAutospacing="0"/>
              <w:jc w:val="both"/>
              <w:rPr>
                <w:sz w:val="18"/>
                <w:szCs w:val="18"/>
              </w:rPr>
            </w:pPr>
            <w:r>
              <w:rPr>
                <w:sz w:val="18"/>
                <w:szCs w:val="18"/>
              </w:rPr>
              <w:t>3 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876A6A" w14:textId="77777777" w:rsidR="0059691A" w:rsidRDefault="0059691A">
            <w:pPr>
              <w:pStyle w:val="a3"/>
              <w:spacing w:before="0" w:beforeAutospacing="0" w:after="0" w:afterAutospacing="0"/>
              <w:jc w:val="both"/>
              <w:rPr>
                <w:sz w:val="18"/>
                <w:szCs w:val="18"/>
              </w:rPr>
            </w:pPr>
            <w:r>
              <w:rPr>
                <w:sz w:val="18"/>
                <w:szCs w:val="18"/>
              </w:rPr>
              <w:t>4 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A2B2B" w14:textId="77777777" w:rsidR="0059691A" w:rsidRDefault="0059691A">
            <w:pPr>
              <w:pStyle w:val="a3"/>
              <w:spacing w:before="0" w:beforeAutospacing="0" w:after="0" w:afterAutospacing="0"/>
              <w:jc w:val="both"/>
              <w:rPr>
                <w:sz w:val="18"/>
                <w:szCs w:val="18"/>
              </w:rPr>
            </w:pPr>
            <w:r>
              <w:rPr>
                <w:sz w:val="18"/>
                <w:szCs w:val="18"/>
              </w:rPr>
              <w:t>5 </w:t>
            </w:r>
          </w:p>
        </w:tc>
      </w:tr>
      <w:tr w:rsidR="0059691A" w14:paraId="35D7D565" w14:textId="77777777" w:rsidTr="0059691A">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E451BF" w14:textId="77777777" w:rsidR="0059691A" w:rsidRDefault="0059691A">
            <w:pPr>
              <w:pStyle w:val="a3"/>
              <w:spacing w:before="0" w:beforeAutospacing="0" w:after="0" w:afterAutospacing="0"/>
              <w:jc w:val="both"/>
              <w:rPr>
                <w:sz w:val="18"/>
                <w:szCs w:val="18"/>
              </w:rPr>
            </w:pPr>
            <w:r>
              <w:rPr>
                <w:sz w:val="18"/>
                <w:szCs w:val="18"/>
              </w:rPr>
              <w:t>1 </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0C76E" w14:textId="77777777" w:rsidR="0059691A" w:rsidRDefault="0059691A">
            <w:pPr>
              <w:pStyle w:val="a3"/>
              <w:spacing w:before="0" w:beforeAutospacing="0" w:after="0" w:afterAutospacing="0"/>
              <w:jc w:val="both"/>
              <w:rPr>
                <w:sz w:val="18"/>
                <w:szCs w:val="18"/>
              </w:rPr>
            </w:pPr>
            <w:r>
              <w:rPr>
                <w:sz w:val="18"/>
                <w:szCs w:val="1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8FA5E5" w14:textId="77777777" w:rsidR="0059691A" w:rsidRDefault="0059691A">
            <w:pPr>
              <w:pStyle w:val="a3"/>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DC215A" w14:textId="77777777" w:rsidR="0059691A" w:rsidRDefault="0059691A">
            <w:pPr>
              <w:pStyle w:val="a3"/>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F84766" w14:textId="77777777" w:rsidR="0059691A" w:rsidRDefault="0059691A">
            <w:pPr>
              <w:pStyle w:val="a3"/>
              <w:spacing w:before="0" w:beforeAutospacing="0" w:after="0" w:afterAutospacing="0"/>
              <w:jc w:val="both"/>
              <w:rPr>
                <w:sz w:val="18"/>
                <w:szCs w:val="18"/>
              </w:rPr>
            </w:pPr>
            <w:r>
              <w:rPr>
                <w:sz w:val="18"/>
                <w:szCs w:val="18"/>
              </w:rPr>
              <w:t> </w:t>
            </w:r>
          </w:p>
        </w:tc>
      </w:tr>
      <w:tr w:rsidR="0059691A" w14:paraId="3BAAE11A" w14:textId="77777777" w:rsidTr="0059691A">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224627" w14:textId="77777777" w:rsidR="0059691A" w:rsidRDefault="0059691A">
            <w:pPr>
              <w:pStyle w:val="a3"/>
              <w:spacing w:before="0" w:beforeAutospacing="0" w:after="0" w:afterAutospacing="0"/>
              <w:jc w:val="both"/>
              <w:rPr>
                <w:sz w:val="18"/>
                <w:szCs w:val="18"/>
              </w:rPr>
            </w:pPr>
            <w:r>
              <w:rPr>
                <w:sz w:val="18"/>
                <w:szCs w:val="18"/>
              </w:rPr>
              <w:t>2 </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EA246E" w14:textId="77777777" w:rsidR="0059691A" w:rsidRDefault="0059691A">
            <w:pPr>
              <w:pStyle w:val="a3"/>
              <w:spacing w:before="0" w:beforeAutospacing="0" w:after="0" w:afterAutospacing="0"/>
              <w:jc w:val="both"/>
              <w:rPr>
                <w:sz w:val="18"/>
                <w:szCs w:val="18"/>
              </w:rPr>
            </w:pPr>
            <w:r>
              <w:rPr>
                <w:sz w:val="18"/>
                <w:szCs w:val="1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8456C5" w14:textId="77777777" w:rsidR="0059691A" w:rsidRDefault="0059691A">
            <w:pPr>
              <w:pStyle w:val="a3"/>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018FFF" w14:textId="77777777" w:rsidR="0059691A" w:rsidRDefault="0059691A">
            <w:pPr>
              <w:pStyle w:val="a3"/>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FDE79B" w14:textId="77777777" w:rsidR="0059691A" w:rsidRDefault="0059691A">
            <w:pPr>
              <w:pStyle w:val="a3"/>
              <w:spacing w:before="0" w:beforeAutospacing="0" w:after="0" w:afterAutospacing="0"/>
              <w:jc w:val="both"/>
              <w:rPr>
                <w:sz w:val="18"/>
                <w:szCs w:val="18"/>
              </w:rPr>
            </w:pPr>
            <w:r>
              <w:rPr>
                <w:sz w:val="18"/>
                <w:szCs w:val="18"/>
              </w:rPr>
              <w:t> </w:t>
            </w:r>
          </w:p>
        </w:tc>
      </w:tr>
    </w:tbl>
    <w:p w14:paraId="258A7A57"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84118E"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Утилитарные цифровые права </w:t>
      </w:r>
    </w:p>
    <w:tbl>
      <w:tblPr>
        <w:tblW w:w="9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2395"/>
        <w:gridCol w:w="1932"/>
        <w:gridCol w:w="1887"/>
        <w:gridCol w:w="2516"/>
      </w:tblGrid>
      <w:tr w:rsidR="0059691A" w14:paraId="0A8783D8" w14:textId="77777777" w:rsidTr="0059691A">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A2460A" w14:textId="77777777" w:rsidR="0059691A" w:rsidRDefault="0059691A">
            <w:pPr>
              <w:pStyle w:val="a3"/>
              <w:spacing w:before="0" w:beforeAutospacing="0" w:after="0" w:afterAutospacing="0"/>
              <w:jc w:val="both"/>
              <w:rPr>
                <w:sz w:val="18"/>
                <w:szCs w:val="18"/>
              </w:rPr>
            </w:pPr>
            <w:r>
              <w:rPr>
                <w:sz w:val="18"/>
                <w:szCs w:val="18"/>
              </w:rPr>
              <w:t>№ </w:t>
            </w:r>
          </w:p>
          <w:p w14:paraId="49658BC1" w14:textId="77777777" w:rsidR="0059691A" w:rsidRDefault="0059691A">
            <w:pPr>
              <w:pStyle w:val="a3"/>
              <w:spacing w:before="0" w:beforeAutospacing="0" w:after="0" w:afterAutospacing="0"/>
              <w:jc w:val="both"/>
              <w:rPr>
                <w:sz w:val="18"/>
                <w:szCs w:val="18"/>
              </w:rPr>
            </w:pPr>
            <w:r>
              <w:rPr>
                <w:sz w:val="18"/>
                <w:szCs w:val="18"/>
              </w:rPr>
              <w:t>п/п </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AF45B4" w14:textId="77777777" w:rsidR="0059691A" w:rsidRDefault="0059691A">
            <w:pPr>
              <w:pStyle w:val="a3"/>
              <w:spacing w:before="0" w:beforeAutospacing="0" w:after="0" w:afterAutospacing="0"/>
              <w:jc w:val="both"/>
              <w:rPr>
                <w:sz w:val="18"/>
                <w:szCs w:val="18"/>
              </w:rPr>
            </w:pPr>
            <w:r>
              <w:rPr>
                <w:sz w:val="18"/>
                <w:szCs w:val="18"/>
              </w:rPr>
              <w:t>Уникальное </w:t>
            </w:r>
          </w:p>
          <w:p w14:paraId="7A11E07B" w14:textId="77777777" w:rsidR="0059691A" w:rsidRDefault="0059691A">
            <w:pPr>
              <w:pStyle w:val="a3"/>
              <w:spacing w:before="0" w:beforeAutospacing="0" w:after="0" w:afterAutospacing="0"/>
              <w:jc w:val="both"/>
              <w:rPr>
                <w:sz w:val="18"/>
                <w:szCs w:val="18"/>
              </w:rPr>
            </w:pPr>
            <w:r>
              <w:rPr>
                <w:sz w:val="18"/>
                <w:szCs w:val="18"/>
              </w:rPr>
              <w:t>условное </w:t>
            </w:r>
          </w:p>
          <w:p w14:paraId="1ADDC393" w14:textId="77777777" w:rsidR="0059691A" w:rsidRDefault="0059691A">
            <w:pPr>
              <w:pStyle w:val="a3"/>
              <w:spacing w:before="0" w:beforeAutospacing="0" w:after="0" w:afterAutospacing="0"/>
              <w:jc w:val="both"/>
              <w:rPr>
                <w:sz w:val="18"/>
                <w:szCs w:val="18"/>
              </w:rPr>
            </w:pPr>
            <w:r>
              <w:rPr>
                <w:sz w:val="18"/>
                <w:szCs w:val="18"/>
              </w:rPr>
              <w:t>обозначение</w:t>
            </w:r>
            <w:r>
              <w:rPr>
                <w:sz w:val="18"/>
                <w:szCs w:val="18"/>
                <w:vertAlign w:val="superscript"/>
              </w:rPr>
              <w:t>3</w:t>
            </w: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A49FAA" w14:textId="77777777" w:rsidR="0059691A" w:rsidRDefault="0059691A">
            <w:pPr>
              <w:pStyle w:val="a3"/>
              <w:spacing w:before="0" w:beforeAutospacing="0" w:after="0" w:afterAutospacing="0"/>
              <w:jc w:val="both"/>
              <w:rPr>
                <w:sz w:val="18"/>
                <w:szCs w:val="18"/>
              </w:rPr>
            </w:pPr>
            <w:r>
              <w:rPr>
                <w:sz w:val="18"/>
                <w:szCs w:val="18"/>
              </w:rPr>
              <w:t>Дата </w:t>
            </w:r>
          </w:p>
          <w:p w14:paraId="6E8E1E9D" w14:textId="77777777" w:rsidR="0059691A" w:rsidRDefault="0059691A">
            <w:pPr>
              <w:pStyle w:val="a3"/>
              <w:spacing w:before="0" w:beforeAutospacing="0" w:after="0" w:afterAutospacing="0"/>
              <w:jc w:val="both"/>
              <w:rPr>
                <w:sz w:val="18"/>
                <w:szCs w:val="18"/>
              </w:rPr>
            </w:pPr>
            <w:r>
              <w:rPr>
                <w:sz w:val="18"/>
                <w:szCs w:val="18"/>
              </w:rPr>
              <w:t>приобретения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394F6A" w14:textId="77777777" w:rsidR="0059691A" w:rsidRDefault="0059691A">
            <w:pPr>
              <w:pStyle w:val="a3"/>
              <w:spacing w:before="0" w:beforeAutospacing="0" w:after="0" w:afterAutospacing="0"/>
              <w:jc w:val="both"/>
              <w:rPr>
                <w:sz w:val="18"/>
                <w:szCs w:val="18"/>
              </w:rPr>
            </w:pPr>
            <w:r>
              <w:rPr>
                <w:sz w:val="18"/>
                <w:szCs w:val="18"/>
              </w:rPr>
              <w:t>Объем </w:t>
            </w:r>
          </w:p>
          <w:p w14:paraId="7AA88260" w14:textId="77777777" w:rsidR="0059691A" w:rsidRDefault="0059691A">
            <w:pPr>
              <w:pStyle w:val="a3"/>
              <w:spacing w:before="0" w:beforeAutospacing="0" w:after="0" w:afterAutospacing="0"/>
              <w:jc w:val="both"/>
              <w:rPr>
                <w:sz w:val="18"/>
                <w:szCs w:val="18"/>
              </w:rPr>
            </w:pPr>
            <w:r>
              <w:rPr>
                <w:sz w:val="18"/>
                <w:szCs w:val="18"/>
              </w:rPr>
              <w:t>инвестиций </w:t>
            </w:r>
          </w:p>
          <w:p w14:paraId="2D9E9A28" w14:textId="77777777" w:rsidR="0059691A" w:rsidRDefault="0059691A">
            <w:pPr>
              <w:pStyle w:val="a3"/>
              <w:spacing w:before="0" w:beforeAutospacing="0" w:after="0" w:afterAutospacing="0"/>
              <w:jc w:val="both"/>
              <w:rPr>
                <w:sz w:val="18"/>
                <w:szCs w:val="18"/>
              </w:rPr>
            </w:pPr>
            <w:r>
              <w:rPr>
                <w:sz w:val="18"/>
                <w:szCs w:val="18"/>
              </w:rPr>
              <w:t>(руб.)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8CBEFB" w14:textId="77777777" w:rsidR="0059691A" w:rsidRDefault="0059691A">
            <w:pPr>
              <w:pStyle w:val="a3"/>
              <w:spacing w:before="0" w:beforeAutospacing="0" w:after="0" w:afterAutospacing="0"/>
              <w:jc w:val="both"/>
              <w:rPr>
                <w:sz w:val="18"/>
                <w:szCs w:val="18"/>
              </w:rPr>
            </w:pPr>
            <w:r>
              <w:rPr>
                <w:sz w:val="18"/>
                <w:szCs w:val="18"/>
              </w:rPr>
              <w:t>Сведения об операторе инвестиционной платформы</w:t>
            </w:r>
            <w:r>
              <w:rPr>
                <w:sz w:val="18"/>
                <w:szCs w:val="18"/>
                <w:vertAlign w:val="superscript"/>
              </w:rPr>
              <w:t>4</w:t>
            </w:r>
            <w:r>
              <w:rPr>
                <w:sz w:val="18"/>
                <w:szCs w:val="18"/>
              </w:rPr>
              <w:t> </w:t>
            </w:r>
          </w:p>
        </w:tc>
      </w:tr>
      <w:tr w:rsidR="0059691A" w14:paraId="45216BE3" w14:textId="77777777" w:rsidTr="0059691A">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D9B516" w14:textId="77777777" w:rsidR="0059691A" w:rsidRDefault="0059691A">
            <w:pPr>
              <w:pStyle w:val="a3"/>
              <w:spacing w:before="0" w:beforeAutospacing="0" w:after="0" w:afterAutospacing="0"/>
              <w:jc w:val="both"/>
              <w:rPr>
                <w:sz w:val="18"/>
                <w:szCs w:val="18"/>
              </w:rPr>
            </w:pPr>
            <w:r>
              <w:rPr>
                <w:sz w:val="18"/>
                <w:szCs w:val="18"/>
              </w:rPr>
              <w:t>1 </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4C8A3" w14:textId="77777777" w:rsidR="0059691A" w:rsidRDefault="0059691A">
            <w:pPr>
              <w:pStyle w:val="a3"/>
              <w:spacing w:before="0" w:beforeAutospacing="0" w:after="0" w:afterAutospacing="0"/>
              <w:jc w:val="both"/>
              <w:rPr>
                <w:sz w:val="18"/>
                <w:szCs w:val="18"/>
              </w:rPr>
            </w:pPr>
            <w:r>
              <w:rPr>
                <w:sz w:val="18"/>
                <w:szCs w:val="18"/>
              </w:rPr>
              <w:t>2 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91DF2B" w14:textId="77777777" w:rsidR="0059691A" w:rsidRDefault="0059691A">
            <w:pPr>
              <w:pStyle w:val="a3"/>
              <w:spacing w:before="0" w:beforeAutospacing="0" w:after="0" w:afterAutospacing="0"/>
              <w:jc w:val="both"/>
              <w:rPr>
                <w:sz w:val="18"/>
                <w:szCs w:val="18"/>
              </w:rPr>
            </w:pPr>
            <w:r>
              <w:rPr>
                <w:sz w:val="18"/>
                <w:szCs w:val="18"/>
              </w:rPr>
              <w:t>3 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2B592D" w14:textId="77777777" w:rsidR="0059691A" w:rsidRDefault="0059691A">
            <w:pPr>
              <w:pStyle w:val="a3"/>
              <w:spacing w:before="0" w:beforeAutospacing="0" w:after="0" w:afterAutospacing="0"/>
              <w:jc w:val="both"/>
              <w:rPr>
                <w:sz w:val="18"/>
                <w:szCs w:val="18"/>
              </w:rPr>
            </w:pPr>
            <w:r>
              <w:rPr>
                <w:sz w:val="18"/>
                <w:szCs w:val="18"/>
              </w:rPr>
              <w:t>4 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08E40B" w14:textId="77777777" w:rsidR="0059691A" w:rsidRDefault="0059691A">
            <w:pPr>
              <w:pStyle w:val="a3"/>
              <w:spacing w:before="0" w:beforeAutospacing="0" w:after="0" w:afterAutospacing="0"/>
              <w:jc w:val="both"/>
              <w:rPr>
                <w:sz w:val="18"/>
                <w:szCs w:val="18"/>
              </w:rPr>
            </w:pPr>
            <w:r>
              <w:rPr>
                <w:sz w:val="18"/>
                <w:szCs w:val="18"/>
              </w:rPr>
              <w:t>5 </w:t>
            </w:r>
          </w:p>
        </w:tc>
      </w:tr>
      <w:tr w:rsidR="0059691A" w14:paraId="6B6509B9" w14:textId="77777777" w:rsidTr="0059691A">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34C0E7" w14:textId="77777777" w:rsidR="0059691A" w:rsidRDefault="0059691A">
            <w:pPr>
              <w:pStyle w:val="a3"/>
              <w:spacing w:before="0" w:beforeAutospacing="0" w:after="0" w:afterAutospacing="0"/>
              <w:jc w:val="both"/>
              <w:rPr>
                <w:sz w:val="18"/>
                <w:szCs w:val="18"/>
              </w:rPr>
            </w:pPr>
            <w:r>
              <w:rPr>
                <w:sz w:val="18"/>
                <w:szCs w:val="18"/>
              </w:rPr>
              <w:t>1 </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D924CD" w14:textId="77777777" w:rsidR="0059691A" w:rsidRDefault="0059691A">
            <w:pPr>
              <w:pStyle w:val="a3"/>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659FDD" w14:textId="77777777" w:rsidR="0059691A" w:rsidRDefault="0059691A">
            <w:pPr>
              <w:pStyle w:val="a3"/>
              <w:spacing w:before="0" w:beforeAutospacing="0" w:after="0" w:afterAutospacing="0"/>
              <w:jc w:val="both"/>
              <w:rPr>
                <w:sz w:val="18"/>
                <w:szCs w:val="18"/>
              </w:rPr>
            </w:pPr>
            <w:r>
              <w:rPr>
                <w:sz w:val="18"/>
                <w:szCs w:val="18"/>
              </w:rPr>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B2E7DB" w14:textId="77777777" w:rsidR="0059691A" w:rsidRDefault="0059691A">
            <w:pPr>
              <w:pStyle w:val="a3"/>
              <w:spacing w:before="0" w:beforeAutospacing="0" w:after="0" w:afterAutospacing="0"/>
              <w:jc w:val="both"/>
              <w:rPr>
                <w:sz w:val="18"/>
                <w:szCs w:val="18"/>
              </w:rPr>
            </w:pPr>
            <w:r>
              <w:rPr>
                <w:sz w:val="18"/>
                <w:szCs w:val="18"/>
              </w:rP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759F16" w14:textId="77777777" w:rsidR="0059691A" w:rsidRDefault="0059691A">
            <w:pPr>
              <w:pStyle w:val="a3"/>
              <w:spacing w:before="0" w:beforeAutospacing="0" w:after="0" w:afterAutospacing="0"/>
              <w:jc w:val="both"/>
              <w:rPr>
                <w:sz w:val="18"/>
                <w:szCs w:val="18"/>
              </w:rPr>
            </w:pPr>
            <w:r>
              <w:rPr>
                <w:sz w:val="18"/>
                <w:szCs w:val="18"/>
              </w:rPr>
              <w:t> </w:t>
            </w:r>
          </w:p>
        </w:tc>
      </w:tr>
    </w:tbl>
    <w:p w14:paraId="1E32EC6E"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A4F2EE"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Цифровая валюта </w:t>
      </w:r>
    </w:p>
    <w:tbl>
      <w:tblPr>
        <w:tblW w:w="9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3735"/>
        <w:gridCol w:w="2640"/>
        <w:gridCol w:w="2370"/>
      </w:tblGrid>
      <w:tr w:rsidR="0059691A" w14:paraId="3286F580" w14:textId="77777777" w:rsidTr="0059691A">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086C6E" w14:textId="77777777" w:rsidR="0059691A" w:rsidRDefault="0059691A">
            <w:pPr>
              <w:pStyle w:val="a3"/>
              <w:spacing w:before="0" w:beforeAutospacing="0" w:after="0" w:afterAutospacing="0"/>
              <w:jc w:val="both"/>
              <w:rPr>
                <w:sz w:val="18"/>
                <w:szCs w:val="18"/>
              </w:rPr>
            </w:pPr>
            <w:r>
              <w:rPr>
                <w:sz w:val="18"/>
                <w:szCs w:val="18"/>
              </w:rPr>
              <w:t>№ </w:t>
            </w:r>
          </w:p>
          <w:p w14:paraId="373474E1" w14:textId="77777777" w:rsidR="0059691A" w:rsidRDefault="0059691A">
            <w:pPr>
              <w:pStyle w:val="a3"/>
              <w:spacing w:before="0" w:beforeAutospacing="0" w:after="0" w:afterAutospacing="0"/>
              <w:jc w:val="both"/>
              <w:rPr>
                <w:sz w:val="18"/>
                <w:szCs w:val="18"/>
              </w:rPr>
            </w:pPr>
            <w:r>
              <w:rPr>
                <w:sz w:val="18"/>
                <w:szCs w:val="18"/>
              </w:rPr>
              <w:t>п/п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4A910" w14:textId="77777777" w:rsidR="0059691A" w:rsidRDefault="0059691A">
            <w:pPr>
              <w:pStyle w:val="a3"/>
              <w:spacing w:before="0" w:beforeAutospacing="0" w:after="0" w:afterAutospacing="0"/>
              <w:jc w:val="both"/>
              <w:rPr>
                <w:sz w:val="18"/>
                <w:szCs w:val="18"/>
              </w:rPr>
            </w:pPr>
            <w:r>
              <w:rPr>
                <w:sz w:val="18"/>
                <w:szCs w:val="18"/>
              </w:rPr>
              <w:t>Наименование </w:t>
            </w:r>
            <w:r>
              <w:rPr>
                <w:sz w:val="18"/>
                <w:szCs w:val="18"/>
              </w:rPr>
              <w:br/>
              <w:t>цифровой валюты </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86B60A" w14:textId="77777777" w:rsidR="0059691A" w:rsidRDefault="0059691A">
            <w:pPr>
              <w:pStyle w:val="a3"/>
              <w:spacing w:before="0" w:beforeAutospacing="0" w:after="0" w:afterAutospacing="0"/>
              <w:jc w:val="both"/>
              <w:rPr>
                <w:sz w:val="18"/>
                <w:szCs w:val="18"/>
              </w:rPr>
            </w:pPr>
            <w:r>
              <w:rPr>
                <w:sz w:val="18"/>
                <w:szCs w:val="18"/>
              </w:rPr>
              <w:t>Дата приобретения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024E69" w14:textId="77777777" w:rsidR="0059691A" w:rsidRDefault="0059691A">
            <w:pPr>
              <w:pStyle w:val="a3"/>
              <w:spacing w:before="0" w:beforeAutospacing="0" w:after="0" w:afterAutospacing="0"/>
              <w:jc w:val="both"/>
              <w:rPr>
                <w:sz w:val="18"/>
                <w:szCs w:val="18"/>
              </w:rPr>
            </w:pPr>
            <w:r>
              <w:rPr>
                <w:sz w:val="18"/>
                <w:szCs w:val="18"/>
              </w:rPr>
              <w:t>Общее количество </w:t>
            </w:r>
          </w:p>
        </w:tc>
      </w:tr>
      <w:tr w:rsidR="0059691A" w14:paraId="69FBCFC4" w14:textId="77777777" w:rsidTr="0059691A">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850F41" w14:textId="77777777" w:rsidR="0059691A" w:rsidRDefault="0059691A">
            <w:pPr>
              <w:pStyle w:val="a3"/>
              <w:spacing w:before="0" w:beforeAutospacing="0" w:after="0" w:afterAutospacing="0"/>
              <w:jc w:val="both"/>
              <w:rPr>
                <w:sz w:val="18"/>
                <w:szCs w:val="18"/>
              </w:rPr>
            </w:pPr>
            <w:r>
              <w:rPr>
                <w:sz w:val="18"/>
                <w:szCs w:val="18"/>
              </w:rPr>
              <w:t>1 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A7360F" w14:textId="77777777" w:rsidR="0059691A" w:rsidRDefault="0059691A">
            <w:pPr>
              <w:pStyle w:val="a3"/>
              <w:spacing w:before="0" w:beforeAutospacing="0" w:after="0" w:afterAutospacing="0"/>
              <w:jc w:val="both"/>
              <w:rPr>
                <w:sz w:val="18"/>
                <w:szCs w:val="18"/>
              </w:rPr>
            </w:pPr>
            <w:r>
              <w:rPr>
                <w:sz w:val="18"/>
                <w:szCs w:val="18"/>
              </w:rPr>
              <w:t>2 </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D1CA9F" w14:textId="77777777" w:rsidR="0059691A" w:rsidRDefault="0059691A">
            <w:pPr>
              <w:pStyle w:val="a3"/>
              <w:spacing w:before="0" w:beforeAutospacing="0" w:after="0" w:afterAutospacing="0"/>
              <w:jc w:val="both"/>
              <w:rPr>
                <w:sz w:val="18"/>
                <w:szCs w:val="18"/>
              </w:rPr>
            </w:pPr>
            <w:r>
              <w:rPr>
                <w:sz w:val="18"/>
                <w:szCs w:val="18"/>
              </w:rPr>
              <w:t>3 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570231" w14:textId="77777777" w:rsidR="0059691A" w:rsidRDefault="0059691A">
            <w:pPr>
              <w:pStyle w:val="a3"/>
              <w:spacing w:before="0" w:beforeAutospacing="0" w:after="0" w:afterAutospacing="0"/>
              <w:jc w:val="both"/>
              <w:rPr>
                <w:sz w:val="18"/>
                <w:szCs w:val="18"/>
              </w:rPr>
            </w:pPr>
            <w:r>
              <w:rPr>
                <w:sz w:val="18"/>
                <w:szCs w:val="18"/>
              </w:rPr>
              <w:t>4 </w:t>
            </w:r>
          </w:p>
        </w:tc>
      </w:tr>
      <w:tr w:rsidR="0059691A" w14:paraId="03C6BC88" w14:textId="77777777" w:rsidTr="0059691A">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5E745B" w14:textId="77777777" w:rsidR="0059691A" w:rsidRDefault="0059691A">
            <w:pPr>
              <w:pStyle w:val="a3"/>
              <w:spacing w:before="0" w:beforeAutospacing="0" w:after="0" w:afterAutospacing="0"/>
              <w:jc w:val="both"/>
              <w:rPr>
                <w:sz w:val="18"/>
                <w:szCs w:val="18"/>
              </w:rPr>
            </w:pPr>
            <w:r>
              <w:rPr>
                <w:sz w:val="18"/>
                <w:szCs w:val="18"/>
              </w:rPr>
              <w:t>1 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A2C550" w14:textId="77777777" w:rsidR="0059691A" w:rsidRDefault="0059691A">
            <w:pPr>
              <w:pStyle w:val="a3"/>
              <w:spacing w:before="0" w:beforeAutospacing="0" w:after="0" w:afterAutospacing="0"/>
              <w:jc w:val="both"/>
              <w:rPr>
                <w:sz w:val="18"/>
                <w:szCs w:val="18"/>
              </w:rPr>
            </w:pPr>
            <w:r>
              <w:rPr>
                <w:sz w:val="18"/>
                <w:szCs w:val="18"/>
              </w:rPr>
              <w:t> </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86A73" w14:textId="77777777" w:rsidR="0059691A" w:rsidRDefault="0059691A">
            <w:pPr>
              <w:pStyle w:val="a3"/>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89632" w14:textId="77777777" w:rsidR="0059691A" w:rsidRDefault="0059691A">
            <w:pPr>
              <w:pStyle w:val="a3"/>
              <w:spacing w:before="0" w:beforeAutospacing="0" w:after="0" w:afterAutospacing="0"/>
              <w:jc w:val="both"/>
              <w:rPr>
                <w:sz w:val="18"/>
                <w:szCs w:val="18"/>
              </w:rPr>
            </w:pPr>
            <w:r>
              <w:rPr>
                <w:sz w:val="18"/>
                <w:szCs w:val="18"/>
              </w:rPr>
              <w:t> </w:t>
            </w:r>
          </w:p>
        </w:tc>
      </w:tr>
    </w:tbl>
    <w:p w14:paraId="7A3B6201"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состоянию на ______________________</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96"/>
        <w:gridCol w:w="680"/>
        <w:gridCol w:w="3363"/>
      </w:tblGrid>
      <w:tr w:rsidR="0059691A" w14:paraId="5DBC5DA1" w14:textId="77777777" w:rsidTr="0059691A">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2BADD5" w14:textId="77777777" w:rsidR="0059691A" w:rsidRDefault="0059691A">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B8ACC1" w14:textId="77777777" w:rsidR="0059691A" w:rsidRDefault="0059691A">
            <w:pPr>
              <w:pStyle w:val="a3"/>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842ED" w14:textId="77777777" w:rsidR="0059691A" w:rsidRDefault="0059691A">
            <w:pPr>
              <w:pStyle w:val="a3"/>
              <w:spacing w:before="0" w:beforeAutospacing="0" w:after="0" w:afterAutospacing="0"/>
              <w:jc w:val="both"/>
              <w:rPr>
                <w:sz w:val="18"/>
                <w:szCs w:val="18"/>
              </w:rPr>
            </w:pPr>
            <w:r>
              <w:rPr>
                <w:sz w:val="18"/>
                <w:szCs w:val="18"/>
              </w:rPr>
              <w:t> </w:t>
            </w:r>
          </w:p>
        </w:tc>
      </w:tr>
      <w:tr w:rsidR="0059691A" w14:paraId="5C3999AD" w14:textId="77777777" w:rsidTr="0059691A">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60DA08" w14:textId="77777777" w:rsidR="0059691A" w:rsidRDefault="0059691A">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993801" w14:textId="77777777" w:rsidR="0059691A" w:rsidRDefault="0059691A">
            <w:pPr>
              <w:pStyle w:val="a3"/>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0642B4" w14:textId="77777777" w:rsidR="0059691A" w:rsidRDefault="0059691A">
            <w:pPr>
              <w:pStyle w:val="a3"/>
              <w:spacing w:before="0" w:beforeAutospacing="0" w:after="0" w:afterAutospacing="0"/>
              <w:jc w:val="both"/>
              <w:rPr>
                <w:sz w:val="18"/>
                <w:szCs w:val="18"/>
              </w:rPr>
            </w:pPr>
            <w:r>
              <w:rPr>
                <w:sz w:val="18"/>
                <w:szCs w:val="18"/>
              </w:rPr>
              <w:t> </w:t>
            </w:r>
          </w:p>
        </w:tc>
      </w:tr>
      <w:tr w:rsidR="0059691A" w14:paraId="29B4CB00" w14:textId="77777777" w:rsidTr="0059691A">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C97B15" w14:textId="77777777" w:rsidR="0059691A" w:rsidRDefault="0059691A">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83AA6C" w14:textId="77777777" w:rsidR="0059691A" w:rsidRDefault="0059691A">
            <w:pPr>
              <w:pStyle w:val="a3"/>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DCA3F" w14:textId="77777777" w:rsidR="0059691A" w:rsidRDefault="0059691A">
            <w:pPr>
              <w:pStyle w:val="a3"/>
              <w:spacing w:before="0" w:beforeAutospacing="0" w:after="0" w:afterAutospacing="0"/>
              <w:jc w:val="both"/>
              <w:rPr>
                <w:sz w:val="18"/>
                <w:szCs w:val="18"/>
              </w:rPr>
            </w:pPr>
            <w:r>
              <w:rPr>
                <w:sz w:val="18"/>
                <w:szCs w:val="18"/>
              </w:rPr>
              <w:t> </w:t>
            </w:r>
          </w:p>
        </w:tc>
      </w:tr>
      <w:tr w:rsidR="0059691A" w14:paraId="386809A0" w14:textId="77777777" w:rsidTr="0059691A">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C78FF" w14:textId="77777777" w:rsidR="0059691A" w:rsidRDefault="0059691A">
            <w:pPr>
              <w:pStyle w:val="a3"/>
              <w:spacing w:before="0" w:beforeAutospacing="0" w:after="0" w:afterAutospacing="0"/>
              <w:jc w:val="both"/>
              <w:rPr>
                <w:sz w:val="18"/>
                <w:szCs w:val="18"/>
              </w:rPr>
            </w:pPr>
            <w:r>
              <w:rPr>
                <w:sz w:val="18"/>
                <w:szCs w:val="18"/>
              </w:rPr>
              <w:t>(фамилия и инициалы)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1A98BF" w14:textId="77777777" w:rsidR="0059691A" w:rsidRDefault="0059691A">
            <w:pPr>
              <w:pStyle w:val="a3"/>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27D27" w14:textId="77777777" w:rsidR="0059691A" w:rsidRDefault="0059691A">
            <w:pPr>
              <w:pStyle w:val="a3"/>
              <w:spacing w:before="0" w:beforeAutospacing="0" w:after="0" w:afterAutospacing="0"/>
              <w:jc w:val="both"/>
              <w:rPr>
                <w:sz w:val="18"/>
                <w:szCs w:val="18"/>
              </w:rPr>
            </w:pPr>
            <w:r>
              <w:rPr>
                <w:sz w:val="18"/>
                <w:szCs w:val="18"/>
              </w:rPr>
              <w:t>(подпись и дата)</w:t>
            </w:r>
          </w:p>
        </w:tc>
      </w:tr>
    </w:tbl>
    <w:p w14:paraId="0A4619C6"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577408"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5</w:t>
      </w:r>
    </w:p>
    <w:p w14:paraId="3C0B2C1A"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14:paraId="13A7A914"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 отбору кандидатур на должность</w:t>
      </w:r>
    </w:p>
    <w:p w14:paraId="220E309F"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Крутовского сельсовета Щигровского района</w:t>
      </w:r>
    </w:p>
    <w:p w14:paraId="156BFAC3"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7FCAC0"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9225A1"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Бюллетень</w:t>
      </w:r>
    </w:p>
    <w:p w14:paraId="58BA7152"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pPr w:leftFromText="45" w:rightFromText="45" w:vertAnchor="text"/>
        <w:tblW w:w="149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
        <w:gridCol w:w="1124"/>
        <w:gridCol w:w="1693"/>
        <w:gridCol w:w="1693"/>
        <w:gridCol w:w="2143"/>
        <w:gridCol w:w="1409"/>
        <w:gridCol w:w="1979"/>
        <w:gridCol w:w="2128"/>
        <w:gridCol w:w="2277"/>
      </w:tblGrid>
      <w:tr w:rsidR="0059691A" w14:paraId="4FCFEA49" w14:textId="77777777" w:rsidTr="0059691A">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9A3CD8" w14:textId="77777777" w:rsidR="0059691A" w:rsidRDefault="0059691A">
            <w:pPr>
              <w:pStyle w:val="a3"/>
              <w:spacing w:before="0" w:beforeAutospacing="0" w:after="0" w:afterAutospacing="0"/>
              <w:jc w:val="both"/>
              <w:rPr>
                <w:sz w:val="18"/>
                <w:szCs w:val="18"/>
              </w:rPr>
            </w:pPr>
            <w:r>
              <w:rPr>
                <w:sz w:val="18"/>
                <w:szCs w:val="18"/>
              </w:rPr>
              <w:t>№</w:t>
            </w:r>
          </w:p>
          <w:p w14:paraId="4F1CED14" w14:textId="77777777" w:rsidR="0059691A" w:rsidRDefault="0059691A">
            <w:pPr>
              <w:pStyle w:val="a3"/>
              <w:spacing w:before="0" w:beforeAutospacing="0" w:after="0" w:afterAutospacing="0"/>
              <w:jc w:val="both"/>
              <w:rPr>
                <w:sz w:val="18"/>
                <w:szCs w:val="18"/>
              </w:rPr>
            </w:pPr>
            <w:r>
              <w:rPr>
                <w:sz w:val="18"/>
                <w:szCs w:val="18"/>
              </w:rPr>
              <w:t>п/п</w:t>
            </w:r>
          </w:p>
        </w:tc>
        <w:tc>
          <w:tcPr>
            <w:tcW w:w="11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C00477" w14:textId="77777777" w:rsidR="0059691A" w:rsidRDefault="0059691A">
            <w:pPr>
              <w:pStyle w:val="a3"/>
              <w:spacing w:before="0" w:beforeAutospacing="0" w:after="0" w:afterAutospacing="0"/>
              <w:jc w:val="both"/>
              <w:rPr>
                <w:sz w:val="18"/>
                <w:szCs w:val="18"/>
              </w:rPr>
            </w:pPr>
            <w:r>
              <w:rPr>
                <w:sz w:val="18"/>
                <w:szCs w:val="18"/>
              </w:rPr>
              <w:t>Ф.И.О. кандидата</w:t>
            </w:r>
          </w:p>
        </w:tc>
        <w:tc>
          <w:tcPr>
            <w:tcW w:w="1332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807CC" w14:textId="77777777" w:rsidR="0059691A" w:rsidRDefault="0059691A">
            <w:pPr>
              <w:pStyle w:val="a3"/>
              <w:spacing w:before="0" w:beforeAutospacing="0" w:after="0" w:afterAutospacing="0"/>
              <w:jc w:val="both"/>
              <w:rPr>
                <w:sz w:val="18"/>
                <w:szCs w:val="18"/>
              </w:rPr>
            </w:pPr>
            <w:r>
              <w:rPr>
                <w:sz w:val="18"/>
                <w:szCs w:val="18"/>
              </w:rPr>
              <w:t>Количество баллов (от 0 до 10)</w:t>
            </w:r>
          </w:p>
        </w:tc>
      </w:tr>
      <w:tr w:rsidR="0059691A" w14:paraId="3AE5DCC8" w14:textId="77777777" w:rsidTr="0059691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65BCFCD" w14:textId="77777777" w:rsidR="0059691A" w:rsidRDefault="0059691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B3FF125" w14:textId="77777777" w:rsidR="0059691A" w:rsidRDefault="0059691A">
            <w:pPr>
              <w:rPr>
                <w:sz w:val="18"/>
                <w:szCs w:val="18"/>
              </w:rPr>
            </w:pPr>
          </w:p>
        </w:tc>
        <w:tc>
          <w:tcPr>
            <w:tcW w:w="55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12F415" w14:textId="77777777" w:rsidR="0059691A" w:rsidRDefault="0059691A">
            <w:pPr>
              <w:pStyle w:val="a3"/>
              <w:spacing w:before="0" w:beforeAutospacing="0" w:after="0" w:afterAutospacing="0"/>
              <w:jc w:val="both"/>
              <w:rPr>
                <w:sz w:val="18"/>
                <w:szCs w:val="18"/>
              </w:rPr>
            </w:pPr>
            <w:r>
              <w:rPr>
                <w:sz w:val="18"/>
                <w:szCs w:val="18"/>
              </w:rPr>
              <w:t>Выступление участника конкурса по видению социально-экономического развития  муниципального образования</w:t>
            </w:r>
          </w:p>
        </w:tc>
        <w:tc>
          <w:tcPr>
            <w:tcW w:w="78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2A82BA" w14:textId="77777777" w:rsidR="0059691A" w:rsidRDefault="0059691A">
            <w:pPr>
              <w:pStyle w:val="a3"/>
              <w:spacing w:before="0" w:beforeAutospacing="0" w:after="0" w:afterAutospacing="0"/>
              <w:jc w:val="both"/>
              <w:rPr>
                <w:sz w:val="18"/>
                <w:szCs w:val="18"/>
              </w:rPr>
            </w:pPr>
            <w:r>
              <w:rPr>
                <w:sz w:val="18"/>
                <w:szCs w:val="18"/>
              </w:rPr>
              <w:t>Собеседование: уровень компетентности и профессионализма</w:t>
            </w:r>
          </w:p>
        </w:tc>
      </w:tr>
      <w:tr w:rsidR="0059691A" w14:paraId="48BEDD62" w14:textId="77777777" w:rsidTr="0059691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F53BBE0" w14:textId="77777777" w:rsidR="0059691A" w:rsidRDefault="0059691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A5B4455" w14:textId="77777777" w:rsidR="0059691A" w:rsidRDefault="0059691A">
            <w:pPr>
              <w:rPr>
                <w:sz w:val="18"/>
                <w:szCs w:val="18"/>
              </w:rPr>
            </w:pP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59676A" w14:textId="77777777" w:rsidR="0059691A" w:rsidRDefault="0059691A">
            <w:pPr>
              <w:pStyle w:val="a3"/>
              <w:spacing w:before="0" w:beforeAutospacing="0" w:after="0" w:afterAutospacing="0"/>
              <w:jc w:val="both"/>
              <w:rPr>
                <w:sz w:val="18"/>
                <w:szCs w:val="18"/>
              </w:rPr>
            </w:pPr>
            <w:r>
              <w:rPr>
                <w:sz w:val="18"/>
                <w:szCs w:val="18"/>
              </w:rPr>
              <w:t>Оценка возможности реализации на практике</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E134FB" w14:textId="77777777" w:rsidR="0059691A" w:rsidRDefault="0059691A">
            <w:pPr>
              <w:pStyle w:val="a3"/>
              <w:spacing w:before="0" w:beforeAutospacing="0" w:after="0" w:afterAutospacing="0"/>
              <w:jc w:val="both"/>
              <w:rPr>
                <w:sz w:val="18"/>
                <w:szCs w:val="18"/>
              </w:rPr>
            </w:pPr>
            <w:r>
              <w:rPr>
                <w:sz w:val="18"/>
                <w:szCs w:val="18"/>
              </w:rPr>
              <w:t>Оценка логичности построения и доступности для понимания населения</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BA7B77" w14:textId="77777777" w:rsidR="0059691A" w:rsidRDefault="0059691A">
            <w:pPr>
              <w:pStyle w:val="a3"/>
              <w:spacing w:before="0" w:beforeAutospacing="0" w:after="0" w:afterAutospacing="0"/>
              <w:jc w:val="both"/>
              <w:rPr>
                <w:sz w:val="18"/>
                <w:szCs w:val="18"/>
              </w:rPr>
            </w:pPr>
            <w:r>
              <w:rPr>
                <w:sz w:val="18"/>
                <w:szCs w:val="18"/>
              </w:rPr>
              <w:t>Оценка</w:t>
            </w:r>
          </w:p>
          <w:p w14:paraId="311F6EDB" w14:textId="77777777" w:rsidR="0059691A" w:rsidRDefault="0059691A">
            <w:pPr>
              <w:pStyle w:val="a3"/>
              <w:spacing w:before="0" w:beforeAutospacing="0" w:after="0" w:afterAutospacing="0"/>
              <w:jc w:val="both"/>
              <w:rPr>
                <w:sz w:val="18"/>
                <w:szCs w:val="18"/>
              </w:rPr>
            </w:pPr>
            <w:r>
              <w:rPr>
                <w:sz w:val="18"/>
                <w:szCs w:val="18"/>
              </w:rPr>
              <w:t>соответствия</w:t>
            </w:r>
          </w:p>
          <w:p w14:paraId="1DEC8D52" w14:textId="77777777" w:rsidR="0059691A" w:rsidRDefault="0059691A">
            <w:pPr>
              <w:pStyle w:val="a3"/>
              <w:spacing w:before="0" w:beforeAutospacing="0" w:after="0" w:afterAutospacing="0"/>
              <w:jc w:val="both"/>
              <w:rPr>
                <w:sz w:val="18"/>
                <w:szCs w:val="18"/>
              </w:rPr>
            </w:pPr>
            <w:r>
              <w:rPr>
                <w:sz w:val="18"/>
                <w:szCs w:val="18"/>
              </w:rPr>
              <w:t>действующему</w:t>
            </w:r>
          </w:p>
          <w:p w14:paraId="16F63A64" w14:textId="77777777" w:rsidR="0059691A" w:rsidRDefault="0059691A">
            <w:pPr>
              <w:pStyle w:val="a3"/>
              <w:spacing w:before="0" w:beforeAutospacing="0" w:after="0" w:afterAutospacing="0"/>
              <w:jc w:val="both"/>
              <w:rPr>
                <w:sz w:val="18"/>
                <w:szCs w:val="18"/>
              </w:rPr>
            </w:pPr>
            <w:r>
              <w:rPr>
                <w:sz w:val="18"/>
                <w:szCs w:val="18"/>
              </w:rPr>
              <w:t>законодательству</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2AB942" w14:textId="77777777" w:rsidR="0059691A" w:rsidRDefault="0059691A">
            <w:pPr>
              <w:pStyle w:val="a3"/>
              <w:spacing w:before="0" w:beforeAutospacing="0" w:after="0" w:afterAutospacing="0"/>
              <w:jc w:val="both"/>
              <w:rPr>
                <w:sz w:val="18"/>
                <w:szCs w:val="18"/>
              </w:rPr>
            </w:pPr>
            <w:r>
              <w:rPr>
                <w:sz w:val="18"/>
                <w:szCs w:val="18"/>
              </w:rPr>
              <w:t>Уровень</w:t>
            </w:r>
          </w:p>
          <w:p w14:paraId="25121C41" w14:textId="77777777" w:rsidR="0059691A" w:rsidRDefault="0059691A">
            <w:pPr>
              <w:pStyle w:val="a3"/>
              <w:spacing w:before="0" w:beforeAutospacing="0" w:after="0" w:afterAutospacing="0"/>
              <w:jc w:val="both"/>
              <w:rPr>
                <w:sz w:val="18"/>
                <w:szCs w:val="18"/>
              </w:rPr>
            </w:pPr>
            <w:r>
              <w:rPr>
                <w:sz w:val="18"/>
                <w:szCs w:val="18"/>
              </w:rPr>
              <w:t>образования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D2A615" w14:textId="77777777" w:rsidR="0059691A" w:rsidRDefault="0059691A">
            <w:pPr>
              <w:pStyle w:val="a3"/>
              <w:spacing w:before="0" w:beforeAutospacing="0" w:after="0" w:afterAutospacing="0"/>
              <w:jc w:val="both"/>
              <w:rPr>
                <w:sz w:val="18"/>
                <w:szCs w:val="18"/>
              </w:rPr>
            </w:pPr>
            <w:r>
              <w:rPr>
                <w:sz w:val="18"/>
                <w:szCs w:val="18"/>
              </w:rPr>
              <w:t>Наличие стажа муниципальной (государственной) службы, стажа работы на руководящих должностях (1)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3A3D83" w14:textId="77777777" w:rsidR="0059691A" w:rsidRDefault="0059691A">
            <w:pPr>
              <w:pStyle w:val="a3"/>
              <w:spacing w:before="0" w:beforeAutospacing="0" w:after="0" w:afterAutospacing="0"/>
              <w:jc w:val="both"/>
              <w:rPr>
                <w:sz w:val="18"/>
                <w:szCs w:val="18"/>
              </w:rPr>
            </w:pPr>
            <w:r>
              <w:rPr>
                <w:sz w:val="18"/>
                <w:szCs w:val="18"/>
              </w:rPr>
              <w:t>Знания, умения и навыки по вопросам государственного и муниципального управления</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681D0" w14:textId="77777777" w:rsidR="0059691A" w:rsidRDefault="0059691A">
            <w:pPr>
              <w:pStyle w:val="a3"/>
              <w:spacing w:before="0" w:beforeAutospacing="0" w:after="0" w:afterAutospacing="0"/>
              <w:jc w:val="both"/>
              <w:rPr>
                <w:sz w:val="18"/>
                <w:szCs w:val="18"/>
              </w:rPr>
            </w:pPr>
            <w:r>
              <w:rPr>
                <w:sz w:val="18"/>
                <w:szCs w:val="18"/>
              </w:rPr>
              <w:t>Знание Устава МО, федерального, регионального законодательства в сфере местного самоуправления</w:t>
            </w:r>
          </w:p>
        </w:tc>
      </w:tr>
      <w:tr w:rsidR="0059691A" w14:paraId="7308A3BB" w14:textId="77777777" w:rsidTr="0059691A">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3FC3C1" w14:textId="77777777" w:rsidR="0059691A" w:rsidRDefault="0059691A">
            <w:pPr>
              <w:pStyle w:val="a3"/>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45A411" w14:textId="77777777" w:rsidR="0059691A" w:rsidRDefault="0059691A">
            <w:pPr>
              <w:pStyle w:val="a3"/>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B42206" w14:textId="77777777" w:rsidR="0059691A" w:rsidRDefault="0059691A">
            <w:pPr>
              <w:pStyle w:val="a3"/>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8A3824" w14:textId="77777777" w:rsidR="0059691A" w:rsidRDefault="0059691A">
            <w:pPr>
              <w:pStyle w:val="a3"/>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988F92" w14:textId="77777777" w:rsidR="0059691A" w:rsidRDefault="0059691A">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C8D3B7" w14:textId="77777777" w:rsidR="0059691A" w:rsidRDefault="0059691A">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6F011A" w14:textId="77777777" w:rsidR="0059691A" w:rsidRDefault="0059691A">
            <w:pPr>
              <w:pStyle w:val="a3"/>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8A1252" w14:textId="77777777" w:rsidR="0059691A" w:rsidRDefault="0059691A">
            <w:pPr>
              <w:pStyle w:val="a3"/>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ED9F64" w14:textId="77777777" w:rsidR="0059691A" w:rsidRDefault="0059691A">
            <w:pPr>
              <w:pStyle w:val="a3"/>
              <w:spacing w:before="0" w:beforeAutospacing="0" w:after="0" w:afterAutospacing="0"/>
              <w:jc w:val="both"/>
              <w:rPr>
                <w:sz w:val="18"/>
                <w:szCs w:val="18"/>
              </w:rPr>
            </w:pPr>
            <w:r>
              <w:rPr>
                <w:sz w:val="18"/>
                <w:szCs w:val="18"/>
              </w:rPr>
              <w:t> </w:t>
            </w:r>
          </w:p>
        </w:tc>
      </w:tr>
      <w:tr w:rsidR="0059691A" w14:paraId="12BADA24" w14:textId="77777777" w:rsidTr="0059691A">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7E260F" w14:textId="77777777" w:rsidR="0059691A" w:rsidRDefault="0059691A">
            <w:pPr>
              <w:pStyle w:val="a3"/>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86E14B" w14:textId="77777777" w:rsidR="0059691A" w:rsidRDefault="0059691A">
            <w:pPr>
              <w:pStyle w:val="a3"/>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DDDE6" w14:textId="77777777" w:rsidR="0059691A" w:rsidRDefault="0059691A">
            <w:pPr>
              <w:pStyle w:val="a3"/>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B6B0B9" w14:textId="77777777" w:rsidR="0059691A" w:rsidRDefault="0059691A">
            <w:pPr>
              <w:pStyle w:val="a3"/>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A67FD4" w14:textId="77777777" w:rsidR="0059691A" w:rsidRDefault="0059691A">
            <w:pPr>
              <w:pStyle w:val="a3"/>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829A98" w14:textId="77777777" w:rsidR="0059691A" w:rsidRDefault="0059691A">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718400" w14:textId="77777777" w:rsidR="0059691A" w:rsidRDefault="0059691A">
            <w:pPr>
              <w:pStyle w:val="a3"/>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E1B21D" w14:textId="77777777" w:rsidR="0059691A" w:rsidRDefault="0059691A">
            <w:pPr>
              <w:pStyle w:val="a3"/>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7AF2A2" w14:textId="77777777" w:rsidR="0059691A" w:rsidRDefault="0059691A">
            <w:pPr>
              <w:pStyle w:val="a3"/>
              <w:spacing w:before="0" w:beforeAutospacing="0" w:after="0" w:afterAutospacing="0"/>
              <w:jc w:val="both"/>
              <w:rPr>
                <w:sz w:val="18"/>
                <w:szCs w:val="18"/>
              </w:rPr>
            </w:pPr>
            <w:r>
              <w:rPr>
                <w:sz w:val="18"/>
                <w:szCs w:val="18"/>
              </w:rPr>
              <w:t> </w:t>
            </w:r>
          </w:p>
        </w:tc>
      </w:tr>
    </w:tbl>
    <w:p w14:paraId="254F4DC7"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w:t>
      </w:r>
    </w:p>
    <w:p w14:paraId="6E6795B2" w14:textId="77777777" w:rsidR="0059691A" w:rsidRDefault="0059691A" w:rsidP="0059691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 </w:t>
      </w:r>
    </w:p>
    <w:p w14:paraId="16E6B5AB" w14:textId="77777777" w:rsidR="0059691A" w:rsidRDefault="0059691A" w:rsidP="0059691A">
      <w:pPr>
        <w:shd w:val="clear" w:color="auto" w:fill="EEEEEE"/>
        <w:rPr>
          <w:rFonts w:ascii="Tahoma" w:hAnsi="Tahoma" w:cs="Tahoma"/>
          <w:color w:val="000000"/>
          <w:sz w:val="18"/>
          <w:szCs w:val="18"/>
        </w:rPr>
      </w:pPr>
    </w:p>
    <w:p w14:paraId="2BD41918" w14:textId="77777777" w:rsidR="0059691A" w:rsidRDefault="0059691A" w:rsidP="0059691A">
      <w:pPr>
        <w:shd w:val="clear" w:color="auto" w:fill="EEEEEE"/>
        <w:jc w:val="center"/>
        <w:rPr>
          <w:rFonts w:ascii="Tahoma" w:hAnsi="Tahoma" w:cs="Tahoma"/>
          <w:color w:val="999999"/>
          <w:sz w:val="15"/>
          <w:szCs w:val="15"/>
        </w:rPr>
      </w:pPr>
      <w:r>
        <w:rPr>
          <w:rFonts w:ascii="Tahoma" w:hAnsi="Tahoma" w:cs="Tahoma"/>
          <w:color w:val="999999"/>
          <w:sz w:val="15"/>
          <w:szCs w:val="15"/>
        </w:rPr>
        <w:t>Создан: 25.02.2021 10:06. Последнее изменение: 25.02.2021 10:06.</w:t>
      </w:r>
    </w:p>
    <w:p w14:paraId="07DFDB33" w14:textId="77777777" w:rsidR="005D7C7E" w:rsidRPr="0059691A" w:rsidRDefault="005D7C7E" w:rsidP="0059691A">
      <w:bookmarkStart w:id="0" w:name="_GoBack"/>
      <w:bookmarkEnd w:id="0"/>
    </w:p>
    <w:sectPr w:rsidR="005D7C7E" w:rsidRPr="00596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51F5"/>
    <w:multiLevelType w:val="multilevel"/>
    <w:tmpl w:val="D5F0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755AA"/>
    <w:multiLevelType w:val="multilevel"/>
    <w:tmpl w:val="4150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85690"/>
    <w:multiLevelType w:val="multilevel"/>
    <w:tmpl w:val="356E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31729"/>
    <w:multiLevelType w:val="multilevel"/>
    <w:tmpl w:val="55FE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B229D"/>
    <w:multiLevelType w:val="multilevel"/>
    <w:tmpl w:val="11E8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B6E96"/>
    <w:multiLevelType w:val="multilevel"/>
    <w:tmpl w:val="7784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A199F"/>
    <w:multiLevelType w:val="multilevel"/>
    <w:tmpl w:val="2A8A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5802A0"/>
    <w:multiLevelType w:val="multilevel"/>
    <w:tmpl w:val="D1B0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9371BD"/>
    <w:multiLevelType w:val="multilevel"/>
    <w:tmpl w:val="7BA87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40900"/>
    <w:multiLevelType w:val="multilevel"/>
    <w:tmpl w:val="FC8E7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BC204A"/>
    <w:multiLevelType w:val="multilevel"/>
    <w:tmpl w:val="BF64F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6E699A"/>
    <w:multiLevelType w:val="multilevel"/>
    <w:tmpl w:val="F484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60082E"/>
    <w:multiLevelType w:val="multilevel"/>
    <w:tmpl w:val="EE36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AC5889"/>
    <w:multiLevelType w:val="multilevel"/>
    <w:tmpl w:val="7ACC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8D6064"/>
    <w:multiLevelType w:val="multilevel"/>
    <w:tmpl w:val="33F0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8D438D"/>
    <w:multiLevelType w:val="multilevel"/>
    <w:tmpl w:val="8F80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B71EE9"/>
    <w:multiLevelType w:val="multilevel"/>
    <w:tmpl w:val="0982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4C5323"/>
    <w:multiLevelType w:val="multilevel"/>
    <w:tmpl w:val="68A2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D7617B"/>
    <w:multiLevelType w:val="multilevel"/>
    <w:tmpl w:val="E7A0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931302"/>
    <w:multiLevelType w:val="multilevel"/>
    <w:tmpl w:val="DB08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2A3886"/>
    <w:multiLevelType w:val="multilevel"/>
    <w:tmpl w:val="742A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8"/>
  </w:num>
  <w:num w:numId="3">
    <w:abstractNumId w:val="19"/>
  </w:num>
  <w:num w:numId="4">
    <w:abstractNumId w:val="4"/>
  </w:num>
  <w:num w:numId="5">
    <w:abstractNumId w:val="20"/>
  </w:num>
  <w:num w:numId="6">
    <w:abstractNumId w:val="0"/>
  </w:num>
  <w:num w:numId="7">
    <w:abstractNumId w:val="14"/>
  </w:num>
  <w:num w:numId="8">
    <w:abstractNumId w:val="5"/>
  </w:num>
  <w:num w:numId="9">
    <w:abstractNumId w:val="11"/>
  </w:num>
  <w:num w:numId="10">
    <w:abstractNumId w:val="13"/>
  </w:num>
  <w:num w:numId="11">
    <w:abstractNumId w:val="3"/>
  </w:num>
  <w:num w:numId="12">
    <w:abstractNumId w:val="9"/>
  </w:num>
  <w:num w:numId="13">
    <w:abstractNumId w:val="7"/>
  </w:num>
  <w:num w:numId="14">
    <w:abstractNumId w:val="8"/>
  </w:num>
  <w:num w:numId="15">
    <w:abstractNumId w:val="17"/>
  </w:num>
  <w:num w:numId="16">
    <w:abstractNumId w:val="12"/>
  </w:num>
  <w:num w:numId="17">
    <w:abstractNumId w:val="1"/>
  </w:num>
  <w:num w:numId="18">
    <w:abstractNumId w:val="6"/>
  </w:num>
  <w:num w:numId="19">
    <w:abstractNumId w:val="16"/>
  </w:num>
  <w:num w:numId="20">
    <w:abstractNumId w:val="10"/>
  </w:num>
  <w:num w:numId="2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476F2"/>
    <w:rsid w:val="000751D4"/>
    <w:rsid w:val="00081F19"/>
    <w:rsid w:val="00097471"/>
    <w:rsid w:val="000E2AC7"/>
    <w:rsid w:val="001337CB"/>
    <w:rsid w:val="00137202"/>
    <w:rsid w:val="001616BA"/>
    <w:rsid w:val="00181D9B"/>
    <w:rsid w:val="001B24D4"/>
    <w:rsid w:val="001B782D"/>
    <w:rsid w:val="001C1C20"/>
    <w:rsid w:val="001D5020"/>
    <w:rsid w:val="00204AF6"/>
    <w:rsid w:val="00212C75"/>
    <w:rsid w:val="00242213"/>
    <w:rsid w:val="00264670"/>
    <w:rsid w:val="00284C7B"/>
    <w:rsid w:val="0037040F"/>
    <w:rsid w:val="00391132"/>
    <w:rsid w:val="00454030"/>
    <w:rsid w:val="004855BF"/>
    <w:rsid w:val="004A1728"/>
    <w:rsid w:val="00514055"/>
    <w:rsid w:val="005638ED"/>
    <w:rsid w:val="0059691A"/>
    <w:rsid w:val="00597709"/>
    <w:rsid w:val="005C1E4B"/>
    <w:rsid w:val="005D7C7E"/>
    <w:rsid w:val="006133AC"/>
    <w:rsid w:val="00637F70"/>
    <w:rsid w:val="00650A94"/>
    <w:rsid w:val="006760A4"/>
    <w:rsid w:val="006A760F"/>
    <w:rsid w:val="006D6468"/>
    <w:rsid w:val="006E20C0"/>
    <w:rsid w:val="0071157C"/>
    <w:rsid w:val="00722D94"/>
    <w:rsid w:val="00773141"/>
    <w:rsid w:val="00791DD2"/>
    <w:rsid w:val="007A4610"/>
    <w:rsid w:val="007B0962"/>
    <w:rsid w:val="007C6EBE"/>
    <w:rsid w:val="00812706"/>
    <w:rsid w:val="008628F6"/>
    <w:rsid w:val="00863152"/>
    <w:rsid w:val="008B7165"/>
    <w:rsid w:val="008C18AC"/>
    <w:rsid w:val="009074F3"/>
    <w:rsid w:val="00951A7C"/>
    <w:rsid w:val="00986A04"/>
    <w:rsid w:val="009A3B12"/>
    <w:rsid w:val="009C00B6"/>
    <w:rsid w:val="009D1F6D"/>
    <w:rsid w:val="00A44986"/>
    <w:rsid w:val="00A5786E"/>
    <w:rsid w:val="00AC3FBF"/>
    <w:rsid w:val="00B437CE"/>
    <w:rsid w:val="00B45F57"/>
    <w:rsid w:val="00B51604"/>
    <w:rsid w:val="00B77DA6"/>
    <w:rsid w:val="00B96633"/>
    <w:rsid w:val="00BE607E"/>
    <w:rsid w:val="00BF1879"/>
    <w:rsid w:val="00C07DE8"/>
    <w:rsid w:val="00C1420B"/>
    <w:rsid w:val="00C76D81"/>
    <w:rsid w:val="00CA515F"/>
    <w:rsid w:val="00CB5D22"/>
    <w:rsid w:val="00D32E9C"/>
    <w:rsid w:val="00D43A77"/>
    <w:rsid w:val="00D84CA1"/>
    <w:rsid w:val="00D84F6A"/>
    <w:rsid w:val="00DB5870"/>
    <w:rsid w:val="00E7323C"/>
    <w:rsid w:val="00E84E2E"/>
    <w:rsid w:val="00EC031A"/>
    <w:rsid w:val="00EE2401"/>
    <w:rsid w:val="00EE38E5"/>
    <w:rsid w:val="00EF479E"/>
    <w:rsid w:val="00F27985"/>
    <w:rsid w:val="00F33019"/>
    <w:rsid w:val="00F57632"/>
    <w:rsid w:val="00F64759"/>
    <w:rsid w:val="00F92915"/>
    <w:rsid w:val="00F951EF"/>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utov.rkursk.ru/index.php?mun_obr=527&amp;sub_menus_id=25647&amp;num_str=11&amp;id_mat=395102" TargetMode="External"/><Relationship Id="rId5" Type="http://schemas.openxmlformats.org/officeDocument/2006/relationships/hyperlink" Target="consultantplus://offline/ref=896A59B804C6E8BE48290C0D7E22BCD8C058662B57F3D02AE44902B48FZBW1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11</Pages>
  <Words>7034</Words>
  <Characters>40096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87</cp:revision>
  <dcterms:created xsi:type="dcterms:W3CDTF">2025-03-17T17:35:00Z</dcterms:created>
  <dcterms:modified xsi:type="dcterms:W3CDTF">2025-03-22T12:51:00Z</dcterms:modified>
</cp:coreProperties>
</file>