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2" w:rsidRPr="0033145C" w:rsidRDefault="005271C2" w:rsidP="0033145C">
      <w:pPr>
        <w:jc w:val="center"/>
        <w:rPr>
          <w:rFonts w:ascii="Arial" w:hAnsi="Arial" w:cs="Arial"/>
          <w:sz w:val="32"/>
          <w:szCs w:val="32"/>
        </w:rPr>
      </w:pPr>
      <w:r w:rsidRPr="0033145C">
        <w:rPr>
          <w:rFonts w:ascii="Arial" w:hAnsi="Arial" w:cs="Arial"/>
          <w:b/>
          <w:noProof/>
          <w:sz w:val="32"/>
          <w:szCs w:val="32"/>
          <w:lang w:eastAsia="ru-RU" w:bidi="ar-SA"/>
        </w:rPr>
        <w:drawing>
          <wp:inline distT="0" distB="0" distL="0" distR="0">
            <wp:extent cx="1352550" cy="1285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5271C2" w:rsidRPr="0033145C" w:rsidRDefault="005271C2" w:rsidP="0033145C">
      <w:pPr>
        <w:jc w:val="center"/>
        <w:rPr>
          <w:rFonts w:ascii="Arial" w:hAnsi="Arial" w:cs="Arial"/>
          <w:b/>
          <w:sz w:val="32"/>
          <w:szCs w:val="32"/>
        </w:rPr>
      </w:pPr>
      <w:r w:rsidRPr="0033145C">
        <w:rPr>
          <w:rFonts w:ascii="Arial" w:hAnsi="Arial" w:cs="Arial"/>
          <w:b/>
          <w:sz w:val="32"/>
          <w:szCs w:val="32"/>
        </w:rPr>
        <w:t>АДМИНИСТРАЦИЯ</w:t>
      </w:r>
    </w:p>
    <w:p w:rsidR="005271C2" w:rsidRPr="0033145C" w:rsidRDefault="00733E57" w:rsidP="0033145C">
      <w:pPr>
        <w:jc w:val="center"/>
        <w:rPr>
          <w:rFonts w:ascii="Arial" w:hAnsi="Arial" w:cs="Arial"/>
          <w:b/>
          <w:sz w:val="32"/>
          <w:szCs w:val="32"/>
        </w:rPr>
      </w:pPr>
      <w:r w:rsidRPr="0033145C">
        <w:rPr>
          <w:rFonts w:ascii="Arial" w:hAnsi="Arial" w:cs="Arial"/>
          <w:b/>
          <w:sz w:val="32"/>
          <w:szCs w:val="32"/>
        </w:rPr>
        <w:t>КРУТОВСКОГО</w:t>
      </w:r>
      <w:r w:rsidR="005271C2" w:rsidRPr="0033145C">
        <w:rPr>
          <w:rFonts w:ascii="Arial" w:hAnsi="Arial" w:cs="Arial"/>
          <w:b/>
          <w:sz w:val="32"/>
          <w:szCs w:val="32"/>
        </w:rPr>
        <w:t xml:space="preserve"> СЕЛЬСОВЕТА</w:t>
      </w:r>
    </w:p>
    <w:p w:rsidR="005271C2" w:rsidRPr="0033145C" w:rsidRDefault="005271C2" w:rsidP="0033145C">
      <w:pPr>
        <w:jc w:val="center"/>
        <w:rPr>
          <w:rFonts w:ascii="Arial" w:hAnsi="Arial" w:cs="Arial"/>
          <w:sz w:val="32"/>
          <w:szCs w:val="32"/>
        </w:rPr>
      </w:pPr>
      <w:r w:rsidRPr="0033145C">
        <w:rPr>
          <w:rFonts w:ascii="Arial" w:hAnsi="Arial" w:cs="Arial"/>
          <w:sz w:val="32"/>
          <w:szCs w:val="32"/>
        </w:rPr>
        <w:t>ЩИГРОВСКОГО РАЙОНА КУРСКОЙ</w:t>
      </w:r>
    </w:p>
    <w:p w:rsidR="005271C2" w:rsidRPr="0033145C" w:rsidRDefault="005271C2" w:rsidP="0033145C">
      <w:pPr>
        <w:jc w:val="center"/>
        <w:rPr>
          <w:rFonts w:ascii="Arial" w:hAnsi="Arial" w:cs="Arial"/>
          <w:sz w:val="32"/>
          <w:szCs w:val="32"/>
        </w:rPr>
      </w:pPr>
      <w:r w:rsidRPr="0033145C">
        <w:rPr>
          <w:rFonts w:ascii="Arial" w:hAnsi="Arial" w:cs="Arial"/>
          <w:sz w:val="32"/>
          <w:szCs w:val="32"/>
        </w:rPr>
        <w:t>ОБЛАСТИ</w:t>
      </w:r>
    </w:p>
    <w:p w:rsidR="00733E57" w:rsidRPr="0033145C" w:rsidRDefault="00733E57" w:rsidP="0033145C">
      <w:pPr>
        <w:jc w:val="center"/>
        <w:rPr>
          <w:rFonts w:ascii="Arial" w:hAnsi="Arial" w:cs="Arial"/>
          <w:sz w:val="32"/>
          <w:szCs w:val="32"/>
        </w:rPr>
      </w:pPr>
    </w:p>
    <w:p w:rsidR="005271C2" w:rsidRPr="0033145C" w:rsidRDefault="000A3B81" w:rsidP="0033145C">
      <w:pPr>
        <w:jc w:val="center"/>
        <w:rPr>
          <w:rFonts w:ascii="Arial" w:hAnsi="Arial" w:cs="Arial"/>
          <w:b/>
          <w:sz w:val="32"/>
          <w:szCs w:val="32"/>
        </w:rPr>
      </w:pPr>
      <w:r>
        <w:rPr>
          <w:rFonts w:ascii="Arial" w:hAnsi="Arial" w:cs="Arial"/>
          <w:b/>
          <w:sz w:val="32"/>
          <w:szCs w:val="32"/>
        </w:rPr>
        <w:t>ПОСТАНОВЛЕНИ</w:t>
      </w:r>
      <w:r w:rsidR="005271C2" w:rsidRPr="0033145C">
        <w:rPr>
          <w:rFonts w:ascii="Arial" w:hAnsi="Arial" w:cs="Arial"/>
          <w:b/>
          <w:sz w:val="32"/>
          <w:szCs w:val="32"/>
        </w:rPr>
        <w:t>Е</w:t>
      </w:r>
    </w:p>
    <w:p w:rsidR="005271C2" w:rsidRPr="0033145C" w:rsidRDefault="005271C2" w:rsidP="0033145C">
      <w:pPr>
        <w:jc w:val="center"/>
        <w:rPr>
          <w:rFonts w:ascii="Arial" w:hAnsi="Arial" w:cs="Arial"/>
          <w:sz w:val="32"/>
          <w:szCs w:val="32"/>
        </w:rPr>
      </w:pPr>
    </w:p>
    <w:p w:rsidR="005271C2" w:rsidRPr="0033145C" w:rsidRDefault="005271C2" w:rsidP="000A3B81">
      <w:pPr>
        <w:jc w:val="center"/>
        <w:rPr>
          <w:rFonts w:ascii="Arial" w:hAnsi="Arial" w:cs="Arial"/>
          <w:sz w:val="32"/>
          <w:szCs w:val="32"/>
        </w:rPr>
      </w:pPr>
      <w:r w:rsidRPr="0033145C">
        <w:rPr>
          <w:rFonts w:ascii="Arial" w:hAnsi="Arial" w:cs="Arial"/>
          <w:sz w:val="32"/>
          <w:szCs w:val="32"/>
        </w:rPr>
        <w:t>От  «</w:t>
      </w:r>
      <w:r w:rsidR="00FC48E8" w:rsidRPr="0033145C">
        <w:rPr>
          <w:rFonts w:ascii="Arial" w:hAnsi="Arial" w:cs="Arial"/>
          <w:sz w:val="32"/>
          <w:szCs w:val="32"/>
        </w:rPr>
        <w:t>27</w:t>
      </w:r>
      <w:r w:rsidRPr="0033145C">
        <w:rPr>
          <w:rFonts w:ascii="Arial" w:hAnsi="Arial" w:cs="Arial"/>
          <w:sz w:val="32"/>
          <w:szCs w:val="32"/>
        </w:rPr>
        <w:t>» августа 2020 г.                     №</w:t>
      </w:r>
      <w:r w:rsidR="00387A1B" w:rsidRPr="0033145C">
        <w:rPr>
          <w:rFonts w:ascii="Arial" w:hAnsi="Arial" w:cs="Arial"/>
          <w:sz w:val="32"/>
          <w:szCs w:val="32"/>
        </w:rPr>
        <w:t xml:space="preserve"> </w:t>
      </w:r>
      <w:r w:rsidR="00295EA8" w:rsidRPr="0033145C">
        <w:rPr>
          <w:rFonts w:ascii="Arial" w:hAnsi="Arial" w:cs="Arial"/>
          <w:sz w:val="32"/>
          <w:szCs w:val="32"/>
        </w:rPr>
        <w:t>49</w:t>
      </w:r>
    </w:p>
    <w:p w:rsidR="005271C2" w:rsidRPr="0033145C" w:rsidRDefault="005271C2" w:rsidP="0033145C">
      <w:pPr>
        <w:jc w:val="center"/>
        <w:rPr>
          <w:rFonts w:ascii="Arial" w:hAnsi="Arial" w:cs="Arial"/>
          <w:sz w:val="32"/>
          <w:szCs w:val="32"/>
        </w:rPr>
      </w:pPr>
    </w:p>
    <w:p w:rsidR="005271C2" w:rsidRPr="0033145C" w:rsidRDefault="005271C2" w:rsidP="000A3B81">
      <w:pPr>
        <w:pStyle w:val="a3"/>
        <w:ind w:right="56"/>
        <w:jc w:val="center"/>
        <w:rPr>
          <w:bCs/>
          <w:sz w:val="32"/>
          <w:szCs w:val="32"/>
        </w:rPr>
      </w:pPr>
      <w:r w:rsidRPr="0033145C">
        <w:rPr>
          <w:bCs/>
          <w:sz w:val="32"/>
          <w:szCs w:val="32"/>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733E57" w:rsidRPr="0033145C">
        <w:rPr>
          <w:bCs/>
          <w:sz w:val="32"/>
          <w:szCs w:val="32"/>
        </w:rPr>
        <w:t>Крутовского</w:t>
      </w:r>
      <w:proofErr w:type="spellEnd"/>
      <w:r w:rsidRPr="0033145C">
        <w:rPr>
          <w:bCs/>
          <w:sz w:val="32"/>
          <w:szCs w:val="32"/>
        </w:rPr>
        <w:t xml:space="preserve"> сельсовета </w:t>
      </w:r>
      <w:proofErr w:type="spellStart"/>
      <w:r w:rsidRPr="0033145C">
        <w:rPr>
          <w:bCs/>
          <w:sz w:val="32"/>
          <w:szCs w:val="32"/>
        </w:rPr>
        <w:t>Щигровского</w:t>
      </w:r>
      <w:proofErr w:type="spellEnd"/>
      <w:r w:rsidRPr="0033145C">
        <w:rPr>
          <w:bCs/>
          <w:sz w:val="32"/>
          <w:szCs w:val="32"/>
        </w:rPr>
        <w:t xml:space="preserve"> района</w:t>
      </w:r>
    </w:p>
    <w:p w:rsidR="005271C2" w:rsidRPr="005271C2" w:rsidRDefault="005271C2" w:rsidP="004D2AB1">
      <w:pPr>
        <w:rPr>
          <w:lang w:eastAsia="ru-RU" w:bidi="ar-SA"/>
        </w:rPr>
      </w:pPr>
    </w:p>
    <w:p w:rsidR="005271C2" w:rsidRPr="0033145C" w:rsidRDefault="005271C2" w:rsidP="004D2AB1">
      <w:pPr>
        <w:pStyle w:val="a3"/>
        <w:ind w:firstLine="720"/>
        <w:jc w:val="both"/>
        <w:rPr>
          <w:rStyle w:val="a4"/>
          <w:rFonts w:eastAsia="Arial Unicode MS"/>
          <w:b/>
          <w:bCs/>
          <w:color w:val="auto"/>
        </w:rPr>
      </w:pPr>
      <w:bookmarkStart w:id="0" w:name="sub_11232"/>
      <w:r w:rsidRPr="0033145C">
        <w:rPr>
          <w:rStyle w:val="a4"/>
          <w:rFonts w:eastAsia="Arial Unicode MS"/>
          <w:bCs/>
          <w:color w:val="auto"/>
        </w:rPr>
        <w:t xml:space="preserve">В соответствии с пунктами 8,9 части 1 статьи 14, пунктами 810 части 1 статьи 16 Федерального закона от 06.10.2003 № 131-ФЗ «Об общих принципах организации местного самоуправления в Российской Федерации», </w:t>
      </w:r>
    </w:p>
    <w:p w:rsidR="005271C2" w:rsidRPr="0033145C" w:rsidRDefault="005271C2" w:rsidP="004D2AB1">
      <w:pPr>
        <w:jc w:val="both"/>
        <w:rPr>
          <w:rFonts w:ascii="Arial" w:hAnsi="Arial" w:cs="Arial"/>
          <w:lang w:eastAsia="ru-RU" w:bidi="ar-SA"/>
        </w:rPr>
      </w:pPr>
      <w:r w:rsidRPr="0033145C">
        <w:rPr>
          <w:rFonts w:ascii="Arial" w:hAnsi="Arial" w:cs="Arial"/>
          <w:lang w:eastAsia="ru-RU" w:bidi="ar-SA"/>
        </w:rPr>
        <w:t xml:space="preserve">в целях обеспечения мер пожарной безопасности, защиты населения и территории </w:t>
      </w:r>
      <w:proofErr w:type="spellStart"/>
      <w:r w:rsidR="00733E57" w:rsidRPr="0033145C">
        <w:rPr>
          <w:rFonts w:ascii="Arial" w:hAnsi="Arial" w:cs="Arial"/>
          <w:lang w:eastAsia="ru-RU" w:bidi="ar-SA"/>
        </w:rPr>
        <w:t>Крутовского</w:t>
      </w:r>
      <w:proofErr w:type="spellEnd"/>
      <w:r w:rsidRPr="0033145C">
        <w:rPr>
          <w:rFonts w:ascii="Arial" w:hAnsi="Arial" w:cs="Arial"/>
          <w:lang w:eastAsia="ru-RU" w:bidi="ar-SA"/>
        </w:rPr>
        <w:t xml:space="preserve"> сельсовета </w:t>
      </w:r>
      <w:proofErr w:type="spellStart"/>
      <w:r w:rsidRPr="0033145C">
        <w:rPr>
          <w:rFonts w:ascii="Arial" w:hAnsi="Arial" w:cs="Arial"/>
          <w:lang w:eastAsia="ru-RU" w:bidi="ar-SA"/>
        </w:rPr>
        <w:t>Щигровского</w:t>
      </w:r>
      <w:proofErr w:type="spellEnd"/>
      <w:r w:rsidRPr="0033145C">
        <w:rPr>
          <w:rFonts w:ascii="Arial" w:hAnsi="Arial" w:cs="Arial"/>
          <w:lang w:eastAsia="ru-RU" w:bidi="ar-SA"/>
        </w:rPr>
        <w:t xml:space="preserve"> района от чрезвычайных ситуаций, вызванных пожарами Администрация </w:t>
      </w:r>
      <w:proofErr w:type="spellStart"/>
      <w:r w:rsidR="00733E57" w:rsidRPr="0033145C">
        <w:rPr>
          <w:rFonts w:ascii="Arial" w:hAnsi="Arial" w:cs="Arial"/>
          <w:lang w:eastAsia="ru-RU" w:bidi="ar-SA"/>
        </w:rPr>
        <w:t>Крутовского</w:t>
      </w:r>
      <w:proofErr w:type="spellEnd"/>
      <w:r w:rsidRPr="0033145C">
        <w:rPr>
          <w:rFonts w:ascii="Arial" w:hAnsi="Arial" w:cs="Arial"/>
          <w:lang w:eastAsia="ru-RU" w:bidi="ar-SA"/>
        </w:rPr>
        <w:t xml:space="preserve"> сельсовета </w:t>
      </w:r>
      <w:proofErr w:type="spellStart"/>
      <w:r w:rsidRPr="0033145C">
        <w:rPr>
          <w:rFonts w:ascii="Arial" w:hAnsi="Arial" w:cs="Arial"/>
          <w:lang w:eastAsia="ru-RU" w:bidi="ar-SA"/>
        </w:rPr>
        <w:t>Щигровского</w:t>
      </w:r>
      <w:proofErr w:type="spellEnd"/>
      <w:r w:rsidRPr="0033145C">
        <w:rPr>
          <w:rFonts w:ascii="Arial" w:hAnsi="Arial" w:cs="Arial"/>
          <w:lang w:eastAsia="ru-RU" w:bidi="ar-SA"/>
        </w:rPr>
        <w:t xml:space="preserve"> района постановляет:</w:t>
      </w:r>
    </w:p>
    <w:p w:rsidR="005271C2" w:rsidRPr="0033145C" w:rsidRDefault="005271C2" w:rsidP="0033145C">
      <w:pPr>
        <w:pStyle w:val="a3"/>
        <w:jc w:val="both"/>
        <w:rPr>
          <w:rStyle w:val="a4"/>
          <w:rFonts w:eastAsia="Arial Unicode MS"/>
          <w:bCs/>
          <w:color w:val="auto"/>
        </w:rPr>
      </w:pPr>
      <w:r w:rsidRPr="0033145C">
        <w:rPr>
          <w:rStyle w:val="a4"/>
          <w:rFonts w:eastAsia="Arial Unicode MS"/>
          <w:bCs/>
          <w:color w:val="auto"/>
        </w:rPr>
        <w:t xml:space="preserve">1. Утвердить </w:t>
      </w:r>
      <w:hyperlink r:id="rId7" w:anchor="Par32" w:tooltip="ПОЛОЖЕНИЕ" w:history="1">
        <w:r w:rsidRPr="0033145C">
          <w:rPr>
            <w:rStyle w:val="a4"/>
            <w:rFonts w:eastAsia="Arial Unicode MS"/>
            <w:bCs/>
            <w:color w:val="auto"/>
          </w:rPr>
          <w:t>Положение</w:t>
        </w:r>
      </w:hyperlink>
      <w:r w:rsidRPr="0033145C">
        <w:rPr>
          <w:rStyle w:val="a4"/>
          <w:rFonts w:eastAsia="Arial Unicode MS"/>
          <w:bCs/>
          <w:color w:val="auto"/>
        </w:rPr>
        <w:t xml:space="preserve">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733E57" w:rsidRPr="0033145C">
        <w:t>Крутовского</w:t>
      </w:r>
      <w:proofErr w:type="spellEnd"/>
      <w:r w:rsidRPr="0033145C">
        <w:t xml:space="preserve"> сельсовета </w:t>
      </w:r>
      <w:proofErr w:type="spellStart"/>
      <w:r w:rsidRPr="0033145C">
        <w:t>Щигровского</w:t>
      </w:r>
      <w:proofErr w:type="spellEnd"/>
      <w:r w:rsidRPr="0033145C">
        <w:t xml:space="preserve"> района </w:t>
      </w:r>
      <w:r w:rsidRPr="0033145C">
        <w:rPr>
          <w:rStyle w:val="a4"/>
          <w:rFonts w:eastAsia="Arial Unicode MS"/>
          <w:bCs/>
          <w:color w:val="auto"/>
        </w:rPr>
        <w:t>(приложение №1).</w:t>
      </w:r>
    </w:p>
    <w:p w:rsidR="005271C2" w:rsidRPr="0033145C" w:rsidRDefault="005271C2" w:rsidP="0033145C">
      <w:pPr>
        <w:pStyle w:val="ConsPlusTitle"/>
        <w:jc w:val="both"/>
        <w:rPr>
          <w:rStyle w:val="a4"/>
          <w:b w:val="0"/>
          <w:color w:val="auto"/>
        </w:rPr>
      </w:pPr>
      <w:r w:rsidRPr="0033145C">
        <w:rPr>
          <w:rStyle w:val="a4"/>
          <w:rFonts w:eastAsia="Arial Unicode MS"/>
          <w:b w:val="0"/>
          <w:bCs w:val="0"/>
          <w:color w:val="auto"/>
        </w:rPr>
        <w:t xml:space="preserve">2. Определить на землях общего пользования населенных пунктов </w:t>
      </w:r>
      <w:proofErr w:type="spellStart"/>
      <w:r w:rsidR="00733E57" w:rsidRPr="0033145C">
        <w:rPr>
          <w:b w:val="0"/>
        </w:rPr>
        <w:t>Крутовского</w:t>
      </w:r>
      <w:proofErr w:type="spellEnd"/>
      <w:r w:rsidRPr="0033145C">
        <w:rPr>
          <w:b w:val="0"/>
        </w:rPr>
        <w:t xml:space="preserve"> сельсовета </w:t>
      </w:r>
      <w:proofErr w:type="spellStart"/>
      <w:r w:rsidRPr="0033145C">
        <w:rPr>
          <w:b w:val="0"/>
        </w:rPr>
        <w:t>Щигровского</w:t>
      </w:r>
      <w:proofErr w:type="spellEnd"/>
      <w:r w:rsidRPr="0033145C">
        <w:rPr>
          <w:b w:val="0"/>
        </w:rPr>
        <w:t xml:space="preserve"> района, в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5271C2" w:rsidRPr="0033145C" w:rsidRDefault="005271C2" w:rsidP="0033145C">
      <w:pPr>
        <w:pStyle w:val="a3"/>
        <w:jc w:val="both"/>
        <w:rPr>
          <w:rStyle w:val="a4"/>
          <w:rFonts w:eastAsia="Arial Unicode MS"/>
          <w:bCs/>
          <w:color w:val="auto"/>
        </w:rPr>
      </w:pPr>
      <w:r w:rsidRPr="0033145C">
        <w:rPr>
          <w:rStyle w:val="a4"/>
          <w:rFonts w:eastAsia="Arial Unicode MS"/>
          <w:bCs/>
          <w:color w:val="auto"/>
        </w:rPr>
        <w:t>3. Настоящее постановление вступает в силу по истечении 10 дней со  дня его официального опубликования (обнародования).</w:t>
      </w:r>
    </w:p>
    <w:p w:rsidR="005271C2" w:rsidRPr="0033145C" w:rsidRDefault="005271C2" w:rsidP="004D2AB1">
      <w:pPr>
        <w:rPr>
          <w:rFonts w:ascii="Arial" w:hAnsi="Arial" w:cs="Arial"/>
          <w:lang w:eastAsia="ru-RU" w:bidi="ar-SA"/>
        </w:rPr>
      </w:pPr>
    </w:p>
    <w:bookmarkEnd w:id="0"/>
    <w:p w:rsidR="005271C2" w:rsidRPr="0033145C" w:rsidRDefault="003E637D" w:rsidP="004D2AB1">
      <w:pPr>
        <w:jc w:val="both"/>
        <w:rPr>
          <w:rFonts w:ascii="Arial" w:hAnsi="Arial" w:cs="Arial"/>
        </w:rPr>
      </w:pPr>
      <w:r w:rsidRPr="0033145C">
        <w:rPr>
          <w:rFonts w:ascii="Arial" w:hAnsi="Arial" w:cs="Arial"/>
        </w:rPr>
        <w:t>ВРИО Главы</w:t>
      </w:r>
    </w:p>
    <w:p w:rsidR="005271C2" w:rsidRPr="0033145C" w:rsidRDefault="00733E57" w:rsidP="004D2AB1">
      <w:pPr>
        <w:jc w:val="both"/>
        <w:rPr>
          <w:rFonts w:ascii="Arial" w:hAnsi="Arial" w:cs="Arial"/>
        </w:rPr>
      </w:pPr>
      <w:proofErr w:type="spellStart"/>
      <w:r w:rsidRPr="0033145C">
        <w:rPr>
          <w:rFonts w:ascii="Arial" w:hAnsi="Arial" w:cs="Arial"/>
        </w:rPr>
        <w:t>Крутовского</w:t>
      </w:r>
      <w:proofErr w:type="spellEnd"/>
      <w:r w:rsidR="005271C2" w:rsidRPr="0033145C">
        <w:rPr>
          <w:rFonts w:ascii="Arial" w:hAnsi="Arial" w:cs="Arial"/>
        </w:rPr>
        <w:t xml:space="preserve"> сельсовета</w:t>
      </w:r>
    </w:p>
    <w:p w:rsidR="005271C2" w:rsidRPr="0033145C" w:rsidRDefault="005271C2" w:rsidP="004D2AB1">
      <w:pPr>
        <w:jc w:val="both"/>
        <w:rPr>
          <w:rFonts w:ascii="Arial" w:hAnsi="Arial" w:cs="Arial"/>
        </w:rPr>
      </w:pPr>
      <w:r w:rsidRPr="0033145C">
        <w:rPr>
          <w:rFonts w:ascii="Arial" w:hAnsi="Arial" w:cs="Arial"/>
        </w:rPr>
        <w:t xml:space="preserve">Щигровского района                                              </w:t>
      </w:r>
      <w:r w:rsidR="003E637D" w:rsidRPr="0033145C">
        <w:rPr>
          <w:rFonts w:ascii="Arial" w:hAnsi="Arial" w:cs="Arial"/>
        </w:rPr>
        <w:t xml:space="preserve">                   Т.А. Наумова</w:t>
      </w: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jc w:val="both"/>
        <w:rPr>
          <w:rFonts w:ascii="Arial" w:hAnsi="Arial" w:cs="Arial"/>
        </w:rPr>
      </w:pPr>
    </w:p>
    <w:p w:rsidR="005271C2" w:rsidRPr="0033145C" w:rsidRDefault="005271C2" w:rsidP="004D2AB1">
      <w:pPr>
        <w:pStyle w:val="ConsPlusNormal"/>
        <w:ind w:left="4820"/>
        <w:jc w:val="right"/>
        <w:rPr>
          <w:rFonts w:ascii="Arial" w:eastAsia="SimSun" w:hAnsi="Arial" w:cs="Arial"/>
          <w:kern w:val="2"/>
          <w:lang w:eastAsia="zh-CN" w:bidi="hi-IN"/>
        </w:rPr>
      </w:pPr>
    </w:p>
    <w:p w:rsidR="005271C2" w:rsidRPr="0033145C" w:rsidRDefault="005271C2" w:rsidP="004D2AB1">
      <w:pPr>
        <w:pStyle w:val="ConsPlusNormal"/>
        <w:ind w:left="4820"/>
        <w:jc w:val="right"/>
        <w:rPr>
          <w:rFonts w:ascii="Arial" w:eastAsia="SimSun" w:hAnsi="Arial" w:cs="Arial"/>
          <w:kern w:val="2"/>
          <w:lang w:eastAsia="zh-CN" w:bidi="hi-IN"/>
        </w:rPr>
      </w:pPr>
    </w:p>
    <w:p w:rsidR="0033145C" w:rsidRDefault="005271C2" w:rsidP="004D2AB1">
      <w:pPr>
        <w:pStyle w:val="ConsPlusNormal"/>
        <w:jc w:val="right"/>
        <w:rPr>
          <w:rFonts w:ascii="Arial" w:hAnsi="Arial" w:cs="Arial"/>
        </w:rPr>
      </w:pPr>
      <w:r w:rsidRPr="0033145C">
        <w:rPr>
          <w:rFonts w:ascii="Arial" w:hAnsi="Arial" w:cs="Arial"/>
        </w:rPr>
        <w:t xml:space="preserve">                                                               </w:t>
      </w: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0A3B81" w:rsidRDefault="000A3B81" w:rsidP="004D2AB1">
      <w:pPr>
        <w:pStyle w:val="ConsPlusNormal"/>
        <w:jc w:val="right"/>
        <w:rPr>
          <w:rFonts w:ascii="Arial" w:hAnsi="Arial" w:cs="Arial"/>
        </w:rPr>
      </w:pPr>
    </w:p>
    <w:p w:rsidR="005271C2" w:rsidRPr="0033145C" w:rsidRDefault="005271C2" w:rsidP="004D2AB1">
      <w:pPr>
        <w:pStyle w:val="ConsPlusNormal"/>
        <w:jc w:val="right"/>
        <w:rPr>
          <w:rFonts w:ascii="Arial" w:hAnsi="Arial" w:cs="Arial"/>
        </w:rPr>
      </w:pPr>
      <w:bookmarkStart w:id="1" w:name="_GoBack"/>
      <w:bookmarkEnd w:id="1"/>
      <w:r w:rsidRPr="0033145C">
        <w:rPr>
          <w:rFonts w:ascii="Arial" w:hAnsi="Arial" w:cs="Arial"/>
        </w:rPr>
        <w:lastRenderedPageBreak/>
        <w:t xml:space="preserve"> Приложение №1</w:t>
      </w:r>
    </w:p>
    <w:p w:rsidR="005271C2" w:rsidRPr="0033145C" w:rsidRDefault="005271C2" w:rsidP="004D2AB1">
      <w:pPr>
        <w:pStyle w:val="ConsPlusNormal"/>
        <w:jc w:val="right"/>
        <w:rPr>
          <w:rFonts w:ascii="Arial" w:hAnsi="Arial" w:cs="Arial"/>
        </w:rPr>
      </w:pPr>
      <w:r w:rsidRPr="0033145C">
        <w:rPr>
          <w:rFonts w:ascii="Arial" w:hAnsi="Arial" w:cs="Arial"/>
        </w:rPr>
        <w:t>к постановлению Администрации</w:t>
      </w:r>
    </w:p>
    <w:p w:rsidR="005271C2" w:rsidRPr="0033145C" w:rsidRDefault="00733E57" w:rsidP="004D2AB1">
      <w:pPr>
        <w:pStyle w:val="ConsPlusNormal"/>
        <w:jc w:val="right"/>
        <w:rPr>
          <w:rFonts w:ascii="Arial" w:hAnsi="Arial" w:cs="Arial"/>
        </w:rPr>
      </w:pPr>
      <w:proofErr w:type="spellStart"/>
      <w:r w:rsidRPr="0033145C">
        <w:rPr>
          <w:rFonts w:ascii="Arial" w:hAnsi="Arial" w:cs="Arial"/>
        </w:rPr>
        <w:t>Крутовского</w:t>
      </w:r>
      <w:proofErr w:type="spellEnd"/>
      <w:r w:rsidR="005271C2" w:rsidRPr="0033145C">
        <w:rPr>
          <w:rFonts w:ascii="Arial" w:hAnsi="Arial" w:cs="Arial"/>
        </w:rPr>
        <w:t xml:space="preserve"> сельсовета </w:t>
      </w:r>
      <w:proofErr w:type="spellStart"/>
      <w:r w:rsidR="005271C2" w:rsidRPr="0033145C">
        <w:rPr>
          <w:rFonts w:ascii="Arial" w:hAnsi="Arial" w:cs="Arial"/>
        </w:rPr>
        <w:t>Щигровского</w:t>
      </w:r>
      <w:proofErr w:type="spellEnd"/>
      <w:r w:rsidR="005271C2" w:rsidRPr="0033145C">
        <w:rPr>
          <w:rFonts w:ascii="Arial" w:hAnsi="Arial" w:cs="Arial"/>
        </w:rPr>
        <w:t xml:space="preserve"> района</w:t>
      </w:r>
    </w:p>
    <w:p w:rsidR="005271C2" w:rsidRPr="0033145C" w:rsidRDefault="00387A1B" w:rsidP="004D2AB1">
      <w:pPr>
        <w:pStyle w:val="ConsPlusNormal"/>
        <w:ind w:left="4820"/>
        <w:jc w:val="right"/>
        <w:rPr>
          <w:rFonts w:ascii="Arial" w:hAnsi="Arial" w:cs="Arial"/>
        </w:rPr>
      </w:pPr>
      <w:r w:rsidRPr="0033145C">
        <w:rPr>
          <w:rFonts w:ascii="Arial" w:hAnsi="Arial" w:cs="Arial"/>
        </w:rPr>
        <w:t>О</w:t>
      </w:r>
      <w:r w:rsidR="005271C2" w:rsidRPr="0033145C">
        <w:rPr>
          <w:rFonts w:ascii="Arial" w:hAnsi="Arial" w:cs="Arial"/>
        </w:rPr>
        <w:t>т</w:t>
      </w:r>
      <w:r w:rsidRPr="0033145C">
        <w:rPr>
          <w:rFonts w:ascii="Arial" w:hAnsi="Arial" w:cs="Arial"/>
        </w:rPr>
        <w:t xml:space="preserve"> </w:t>
      </w:r>
      <w:r w:rsidR="00060ED3" w:rsidRPr="0033145C">
        <w:rPr>
          <w:rFonts w:ascii="Arial" w:hAnsi="Arial" w:cs="Arial"/>
        </w:rPr>
        <w:t>27</w:t>
      </w:r>
      <w:r w:rsidRPr="0033145C">
        <w:rPr>
          <w:rFonts w:ascii="Arial" w:hAnsi="Arial" w:cs="Arial"/>
        </w:rPr>
        <w:t xml:space="preserve">.08.2020 </w:t>
      </w:r>
      <w:r w:rsidR="005271C2" w:rsidRPr="0033145C">
        <w:rPr>
          <w:rFonts w:ascii="Arial" w:hAnsi="Arial" w:cs="Arial"/>
        </w:rPr>
        <w:t xml:space="preserve">№ </w:t>
      </w:r>
      <w:r w:rsidR="00295EA8" w:rsidRPr="0033145C">
        <w:rPr>
          <w:rFonts w:ascii="Arial" w:hAnsi="Arial" w:cs="Arial"/>
        </w:rPr>
        <w:t>49</w:t>
      </w:r>
    </w:p>
    <w:p w:rsidR="005271C2" w:rsidRPr="0033145C" w:rsidRDefault="005271C2" w:rsidP="004D2AB1">
      <w:pPr>
        <w:pStyle w:val="ConsPlusNormal"/>
        <w:ind w:left="4820"/>
        <w:jc w:val="right"/>
        <w:rPr>
          <w:rFonts w:ascii="Arial" w:hAnsi="Arial" w:cs="Arial"/>
        </w:rPr>
      </w:pPr>
    </w:p>
    <w:p w:rsidR="005271C2" w:rsidRPr="0033145C" w:rsidRDefault="005271C2" w:rsidP="004D2AB1">
      <w:pPr>
        <w:pStyle w:val="ConsPlusTitle"/>
        <w:jc w:val="center"/>
      </w:pPr>
    </w:p>
    <w:p w:rsidR="005271C2" w:rsidRPr="0033145C" w:rsidRDefault="005271C2" w:rsidP="004D2AB1">
      <w:pPr>
        <w:pStyle w:val="a3"/>
        <w:jc w:val="center"/>
        <w:rPr>
          <w:b/>
          <w:bCs/>
          <w:sz w:val="28"/>
          <w:szCs w:val="28"/>
        </w:rPr>
      </w:pPr>
      <w:r w:rsidRPr="0033145C">
        <w:rPr>
          <w:b/>
          <w:bCs/>
          <w:sz w:val="28"/>
          <w:szCs w:val="28"/>
        </w:rPr>
        <w:t>ПОЛОЖЕНИЕ</w:t>
      </w:r>
    </w:p>
    <w:p w:rsidR="005271C2" w:rsidRPr="0033145C" w:rsidRDefault="005271C2" w:rsidP="004D2AB1">
      <w:pPr>
        <w:pStyle w:val="ConsPlusNormal"/>
        <w:jc w:val="center"/>
        <w:rPr>
          <w:rFonts w:ascii="Arial" w:hAnsi="Arial" w:cs="Arial"/>
          <w:b/>
          <w:sz w:val="28"/>
          <w:szCs w:val="28"/>
        </w:rPr>
      </w:pPr>
      <w:r w:rsidRPr="0033145C">
        <w:rPr>
          <w:rFonts w:ascii="Arial" w:hAnsi="Arial" w:cs="Arial"/>
          <w:b/>
          <w:bCs/>
          <w:sz w:val="28"/>
          <w:szCs w:val="28"/>
        </w:rPr>
        <w:t xml:space="preserve">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733E57" w:rsidRPr="0033145C">
        <w:rPr>
          <w:rFonts w:ascii="Arial" w:hAnsi="Arial" w:cs="Arial"/>
          <w:b/>
          <w:sz w:val="28"/>
          <w:szCs w:val="28"/>
        </w:rPr>
        <w:t>Крутовского</w:t>
      </w:r>
      <w:proofErr w:type="spellEnd"/>
      <w:r w:rsidR="00A52723" w:rsidRPr="0033145C">
        <w:rPr>
          <w:rFonts w:ascii="Arial" w:hAnsi="Arial" w:cs="Arial"/>
          <w:b/>
          <w:sz w:val="28"/>
          <w:szCs w:val="28"/>
        </w:rPr>
        <w:t xml:space="preserve"> сельсовета </w:t>
      </w:r>
      <w:proofErr w:type="spellStart"/>
      <w:r w:rsidR="00A52723" w:rsidRPr="0033145C">
        <w:rPr>
          <w:rFonts w:ascii="Arial" w:hAnsi="Arial" w:cs="Arial"/>
          <w:b/>
          <w:sz w:val="28"/>
          <w:szCs w:val="28"/>
        </w:rPr>
        <w:t>Щигровского</w:t>
      </w:r>
      <w:proofErr w:type="spellEnd"/>
      <w:r w:rsidR="00A52723" w:rsidRPr="0033145C">
        <w:rPr>
          <w:rFonts w:ascii="Arial" w:hAnsi="Arial" w:cs="Arial"/>
          <w:b/>
          <w:sz w:val="28"/>
          <w:szCs w:val="28"/>
        </w:rPr>
        <w:t xml:space="preserve"> района</w:t>
      </w:r>
    </w:p>
    <w:p w:rsidR="005271C2" w:rsidRPr="0033145C" w:rsidRDefault="005271C2" w:rsidP="004D2AB1">
      <w:pPr>
        <w:pStyle w:val="ConsPlusNormal"/>
        <w:jc w:val="both"/>
        <w:rPr>
          <w:rFonts w:ascii="Arial" w:hAnsi="Arial" w:cs="Arial"/>
        </w:rPr>
      </w:pPr>
    </w:p>
    <w:p w:rsidR="005271C2" w:rsidRPr="0033145C" w:rsidRDefault="005271C2" w:rsidP="0033145C">
      <w:pPr>
        <w:pStyle w:val="ConsPlusNormal"/>
        <w:jc w:val="both"/>
        <w:rPr>
          <w:rStyle w:val="a4"/>
          <w:rFonts w:ascii="Arial" w:hAnsi="Arial" w:cs="Arial"/>
          <w:color w:val="auto"/>
        </w:rPr>
      </w:pPr>
      <w:r w:rsidRPr="0033145C">
        <w:rPr>
          <w:rFonts w:ascii="Arial" w:hAnsi="Arial" w:cs="Arial"/>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w:t>
      </w:r>
      <w:proofErr w:type="spellStart"/>
      <w:r w:rsidR="00733E57" w:rsidRPr="0033145C">
        <w:rPr>
          <w:rFonts w:ascii="Arial" w:hAnsi="Arial" w:cs="Arial"/>
        </w:rPr>
        <w:t>Крутовского</w:t>
      </w:r>
      <w:proofErr w:type="spellEnd"/>
      <w:r w:rsidR="00A52723" w:rsidRPr="0033145C">
        <w:rPr>
          <w:rFonts w:ascii="Arial" w:hAnsi="Arial" w:cs="Arial"/>
        </w:rPr>
        <w:t xml:space="preserve"> сельсовета </w:t>
      </w:r>
      <w:proofErr w:type="spellStart"/>
      <w:r w:rsidR="00A52723" w:rsidRPr="0033145C">
        <w:rPr>
          <w:rFonts w:ascii="Arial" w:hAnsi="Arial" w:cs="Arial"/>
        </w:rPr>
        <w:t>Щигровского</w:t>
      </w:r>
      <w:proofErr w:type="spellEnd"/>
      <w:r w:rsidR="00A52723" w:rsidRPr="0033145C">
        <w:rPr>
          <w:rFonts w:ascii="Arial" w:hAnsi="Arial" w:cs="Arial"/>
        </w:rPr>
        <w:t xml:space="preserve"> района </w:t>
      </w:r>
      <w:r w:rsidRPr="0033145C">
        <w:rPr>
          <w:rFonts w:ascii="Arial" w:hAnsi="Arial" w:cs="Arial"/>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ст. 19, 30 Федерального закона от 21.12.1994№69-ФЗ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w:t>
      </w:r>
      <w:r w:rsidR="00A52723" w:rsidRPr="0033145C">
        <w:rPr>
          <w:rFonts w:ascii="Arial" w:hAnsi="Arial" w:cs="Arial"/>
        </w:rPr>
        <w:t xml:space="preserve">решения собрания депутатов </w:t>
      </w:r>
      <w:proofErr w:type="spellStart"/>
      <w:r w:rsidR="00733E57" w:rsidRPr="0033145C">
        <w:rPr>
          <w:rFonts w:ascii="Arial" w:hAnsi="Arial" w:cs="Arial"/>
        </w:rPr>
        <w:t>Крутовского</w:t>
      </w:r>
      <w:proofErr w:type="spellEnd"/>
      <w:r w:rsidR="00A52723" w:rsidRPr="0033145C">
        <w:rPr>
          <w:rFonts w:ascii="Arial" w:hAnsi="Arial" w:cs="Arial"/>
        </w:rPr>
        <w:t xml:space="preserve"> сельсовета </w:t>
      </w:r>
      <w:proofErr w:type="spellStart"/>
      <w:r w:rsidR="00A52723" w:rsidRPr="0033145C">
        <w:rPr>
          <w:rFonts w:ascii="Arial" w:hAnsi="Arial" w:cs="Arial"/>
        </w:rPr>
        <w:t>Щигровского</w:t>
      </w:r>
      <w:proofErr w:type="spellEnd"/>
      <w:r w:rsidR="00A52723" w:rsidRPr="0033145C">
        <w:rPr>
          <w:rFonts w:ascii="Arial" w:hAnsi="Arial" w:cs="Arial"/>
        </w:rPr>
        <w:t xml:space="preserve"> района «Об утверждении </w:t>
      </w:r>
      <w:r w:rsidR="00A52723" w:rsidRPr="0033145C">
        <w:rPr>
          <w:rStyle w:val="a4"/>
          <w:rFonts w:ascii="Arial" w:eastAsia="Arial Unicode MS" w:hAnsi="Arial" w:cs="Arial"/>
          <w:bCs/>
          <w:color w:val="auto"/>
        </w:rPr>
        <w:t>Правила</w:t>
      </w:r>
      <w:r w:rsidRPr="0033145C">
        <w:rPr>
          <w:rStyle w:val="a4"/>
          <w:rFonts w:ascii="Arial" w:eastAsia="Arial Unicode MS" w:hAnsi="Arial" w:cs="Arial"/>
          <w:bCs/>
          <w:color w:val="auto"/>
        </w:rPr>
        <w:t xml:space="preserve"> благоустройства территории муниципального образования «</w:t>
      </w:r>
      <w:r w:rsidR="003E637D" w:rsidRPr="0033145C">
        <w:rPr>
          <w:rStyle w:val="a4"/>
          <w:rFonts w:ascii="Arial" w:eastAsia="Arial Unicode MS" w:hAnsi="Arial" w:cs="Arial"/>
          <w:bCs/>
          <w:color w:val="auto"/>
        </w:rPr>
        <w:t xml:space="preserve">Крутовский </w:t>
      </w:r>
      <w:r w:rsidR="00A52723" w:rsidRPr="0033145C">
        <w:rPr>
          <w:rStyle w:val="a4"/>
          <w:rFonts w:ascii="Arial" w:eastAsia="Arial Unicode MS" w:hAnsi="Arial" w:cs="Arial"/>
          <w:bCs/>
          <w:color w:val="auto"/>
        </w:rPr>
        <w:t>сельсовет</w:t>
      </w:r>
      <w:r w:rsidRPr="0033145C">
        <w:rPr>
          <w:rStyle w:val="a4"/>
          <w:rFonts w:ascii="Arial" w:eastAsia="Arial Unicode MS" w:hAnsi="Arial" w:cs="Arial"/>
          <w:bCs/>
          <w:color w:val="auto"/>
        </w:rPr>
        <w:t>»</w:t>
      </w:r>
      <w:r w:rsidR="00A52723" w:rsidRPr="0033145C">
        <w:rPr>
          <w:rStyle w:val="a4"/>
          <w:rFonts w:ascii="Arial" w:eastAsia="Arial Unicode MS" w:hAnsi="Arial" w:cs="Arial"/>
          <w:bCs/>
          <w:color w:val="auto"/>
        </w:rPr>
        <w:t xml:space="preserve"> Щигровского района Курской области», утвержденными решением Собрания депутатов от 22.11.2017 г. № 20-1-6</w:t>
      </w:r>
      <w:r w:rsidRPr="0033145C">
        <w:rPr>
          <w:rStyle w:val="a4"/>
          <w:rFonts w:ascii="Arial" w:eastAsia="Arial Unicode MS" w:hAnsi="Arial" w:cs="Arial"/>
          <w:bCs/>
          <w:color w:val="auto"/>
        </w:rPr>
        <w:t>.</w:t>
      </w:r>
    </w:p>
    <w:p w:rsidR="005271C2" w:rsidRPr="0033145C" w:rsidRDefault="005271C2" w:rsidP="0033145C">
      <w:pPr>
        <w:pStyle w:val="ConsPlusNormal"/>
        <w:jc w:val="both"/>
        <w:rPr>
          <w:rFonts w:ascii="Arial" w:hAnsi="Arial" w:cs="Arial"/>
        </w:rPr>
      </w:pPr>
      <w:r w:rsidRPr="0033145C">
        <w:rPr>
          <w:rFonts w:ascii="Arial" w:hAnsi="Arial" w:cs="Arial"/>
        </w:rPr>
        <w:t xml:space="preserve">2. На землях общего пользования населенных пунктов </w:t>
      </w:r>
      <w:r w:rsidRPr="0033145C">
        <w:rPr>
          <w:rFonts w:ascii="Arial" w:hAnsi="Arial" w:cs="Arial"/>
          <w:bCs/>
        </w:rPr>
        <w:t xml:space="preserve">муниципального образования </w:t>
      </w:r>
      <w:r w:rsidR="00A52723" w:rsidRPr="0033145C">
        <w:rPr>
          <w:rStyle w:val="a4"/>
          <w:rFonts w:ascii="Arial" w:eastAsia="Arial Unicode MS" w:hAnsi="Arial" w:cs="Arial"/>
          <w:bCs/>
          <w:color w:val="auto"/>
        </w:rPr>
        <w:t>«</w:t>
      </w:r>
      <w:r w:rsidR="003E637D" w:rsidRPr="0033145C">
        <w:rPr>
          <w:rStyle w:val="a4"/>
          <w:rFonts w:ascii="Arial" w:eastAsia="Arial Unicode MS" w:hAnsi="Arial" w:cs="Arial"/>
          <w:bCs/>
          <w:color w:val="auto"/>
        </w:rPr>
        <w:t xml:space="preserve">Крутовский </w:t>
      </w:r>
      <w:r w:rsidR="00A52723" w:rsidRPr="0033145C">
        <w:rPr>
          <w:rStyle w:val="a4"/>
          <w:rFonts w:ascii="Arial" w:eastAsia="Arial Unicode MS" w:hAnsi="Arial" w:cs="Arial"/>
          <w:bCs/>
          <w:color w:val="auto"/>
        </w:rPr>
        <w:t xml:space="preserve">сельсовет» Щигровского района Курской области» </w:t>
      </w:r>
      <w:r w:rsidR="004D2AB1" w:rsidRPr="0033145C">
        <w:rPr>
          <w:rStyle w:val="a4"/>
          <w:rFonts w:ascii="Arial" w:eastAsia="Arial Unicode MS" w:hAnsi="Arial" w:cs="Arial"/>
          <w:bCs/>
          <w:color w:val="auto"/>
        </w:rPr>
        <w:t xml:space="preserve"> </w:t>
      </w:r>
      <w:r w:rsidRPr="0033145C">
        <w:rPr>
          <w:rFonts w:ascii="Arial" w:hAnsi="Arial" w:cs="Arial"/>
        </w:rPr>
        <w:t xml:space="preserve">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w:t>
      </w:r>
      <w:r w:rsidR="004D2AB1" w:rsidRPr="0033145C">
        <w:rPr>
          <w:rFonts w:ascii="Arial" w:hAnsi="Arial" w:cs="Arial"/>
        </w:rPr>
        <w:t xml:space="preserve">перечню, содержащемуся </w:t>
      </w:r>
      <w:r w:rsidRPr="0033145C">
        <w:rPr>
          <w:rFonts w:ascii="Arial" w:hAnsi="Arial" w:cs="Arial"/>
        </w:rPr>
        <w:t xml:space="preserve"> в </w:t>
      </w:r>
      <w:hyperlink r:id="rId8" w:anchor="Par79" w:tooltip="ПЛОЩАДКИ, НА КОТОРЫХ ДОПУСКАЕТСЯ РАЗВЕДЕНИЕ КОСТРОВ," w:history="1">
        <w:r w:rsidRPr="0033145C">
          <w:rPr>
            <w:rStyle w:val="a5"/>
            <w:rFonts w:ascii="Arial" w:hAnsi="Arial" w:cs="Arial"/>
            <w:color w:val="auto"/>
            <w:u w:val="none"/>
          </w:rPr>
          <w:t>приложении №</w:t>
        </w:r>
        <w:r w:rsidR="004D2AB1" w:rsidRPr="0033145C">
          <w:rPr>
            <w:rStyle w:val="a5"/>
            <w:rFonts w:ascii="Arial" w:hAnsi="Arial" w:cs="Arial"/>
            <w:color w:val="auto"/>
            <w:u w:val="none"/>
          </w:rPr>
          <w:t>2</w:t>
        </w:r>
      </w:hyperlink>
      <w:r w:rsidRPr="0033145C">
        <w:rPr>
          <w:rFonts w:ascii="Arial" w:hAnsi="Arial" w:cs="Arial"/>
        </w:rPr>
        <w:t xml:space="preserve"> к </w:t>
      </w:r>
      <w:r w:rsidR="004D2AB1" w:rsidRPr="0033145C">
        <w:rPr>
          <w:rFonts w:ascii="Arial" w:hAnsi="Arial" w:cs="Arial"/>
        </w:rPr>
        <w:t xml:space="preserve">настоящему постановлению. </w:t>
      </w:r>
    </w:p>
    <w:p w:rsidR="005271C2" w:rsidRPr="0033145C" w:rsidRDefault="005271C2" w:rsidP="0033145C">
      <w:pPr>
        <w:pStyle w:val="ConsPlusNormal"/>
        <w:jc w:val="both"/>
        <w:rPr>
          <w:rFonts w:ascii="Arial" w:hAnsi="Arial" w:cs="Arial"/>
        </w:rPr>
      </w:pPr>
      <w:r w:rsidRPr="0033145C">
        <w:rPr>
          <w:rFonts w:ascii="Arial" w:hAnsi="Arial" w:cs="Arial"/>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33145C">
        <w:rPr>
          <w:rFonts w:ascii="Arial" w:hAnsi="Arial" w:cs="Arial"/>
        </w:rPr>
        <w:t>избежания</w:t>
      </w:r>
      <w:proofErr w:type="spellEnd"/>
      <w:r w:rsidRPr="0033145C">
        <w:rPr>
          <w:rFonts w:ascii="Arial" w:hAnsi="Arial" w:cs="Arial"/>
        </w:rPr>
        <w:t xml:space="preserve"> распространения огня за его пределы.</w:t>
      </w:r>
    </w:p>
    <w:p w:rsidR="005271C2" w:rsidRPr="0033145C" w:rsidRDefault="005271C2" w:rsidP="0033145C">
      <w:pPr>
        <w:pStyle w:val="ConsPlusNormal"/>
        <w:jc w:val="both"/>
        <w:rPr>
          <w:rFonts w:ascii="Arial" w:hAnsi="Arial" w:cs="Arial"/>
        </w:rPr>
      </w:pPr>
      <w:r w:rsidRPr="0033145C">
        <w:rPr>
          <w:rFonts w:ascii="Arial" w:hAnsi="Arial" w:cs="Arial"/>
        </w:rPr>
        <w:t xml:space="preserve">4. </w:t>
      </w:r>
      <w:proofErr w:type="gramStart"/>
      <w:r w:rsidRPr="0033145C">
        <w:rPr>
          <w:rFonts w:ascii="Arial" w:hAnsi="Arial" w:cs="Arial"/>
        </w:rPr>
        <w:t xml:space="preserve">Место сжигания мусора, травы, листвы на землях общего пользования населенных пунктов должно быть выполнено в виде котлована (ямы, рва) не менее чем </w:t>
      </w:r>
      <w:smartTag w:uri="urn:schemas-microsoft-com:office:smarttags" w:element="metricconverter">
        <w:smartTagPr>
          <w:attr w:name="ProductID" w:val="0,3 метра"/>
        </w:smartTagPr>
        <w:r w:rsidRPr="0033145C">
          <w:rPr>
            <w:rFonts w:ascii="Arial" w:hAnsi="Arial" w:cs="Arial"/>
          </w:rPr>
          <w:t>0,3 метра</w:t>
        </w:r>
      </w:smartTag>
      <w:r w:rsidRPr="0033145C">
        <w:rPr>
          <w:rFonts w:ascii="Arial" w:hAnsi="Arial" w:cs="Arial"/>
        </w:rPr>
        <w:t xml:space="preserve"> глубиной и не более </w:t>
      </w:r>
      <w:smartTag w:uri="urn:schemas-microsoft-com:office:smarttags" w:element="metricconverter">
        <w:smartTagPr>
          <w:attr w:name="ProductID" w:val="1 метра"/>
        </w:smartTagPr>
        <w:r w:rsidRPr="0033145C">
          <w:rPr>
            <w:rFonts w:ascii="Arial" w:hAnsi="Arial" w:cs="Arial"/>
          </w:rPr>
          <w:t>1 метра</w:t>
        </w:r>
      </w:smartTag>
      <w:r w:rsidRPr="0033145C">
        <w:rPr>
          <w:rFonts w:ascii="Arial" w:hAnsi="Arial" w:cs="Arial"/>
        </w:rPr>
        <w:t xml:space="preserve">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w:t>
      </w:r>
      <w:proofErr w:type="gramEnd"/>
      <w:r w:rsidRPr="0033145C">
        <w:rPr>
          <w:rFonts w:ascii="Arial" w:hAnsi="Arial" w:cs="Arial"/>
        </w:rPr>
        <w:t xml:space="preserve"> </w:t>
      </w:r>
      <w:r w:rsidRPr="0033145C">
        <w:rPr>
          <w:rFonts w:ascii="Arial" w:hAnsi="Arial" w:cs="Arial"/>
        </w:rPr>
        <w:lastRenderedPageBreak/>
        <w:t xml:space="preserve">пределы очага горения, объемом не более </w:t>
      </w:r>
      <w:smartTag w:uri="urn:schemas-microsoft-com:office:smarttags" w:element="metricconverter">
        <w:smartTagPr>
          <w:attr w:name="ProductID" w:val="1 куб. метра"/>
        </w:smartTagPr>
        <w:r w:rsidRPr="0033145C">
          <w:rPr>
            <w:rFonts w:ascii="Arial" w:hAnsi="Arial" w:cs="Arial"/>
          </w:rPr>
          <w:t>1 куб. метра</w:t>
        </w:r>
      </w:smartTag>
      <w:r w:rsidRPr="0033145C">
        <w:rPr>
          <w:rFonts w:ascii="Arial" w:hAnsi="Arial" w:cs="Arial"/>
        </w:rPr>
        <w:t>.</w:t>
      </w:r>
    </w:p>
    <w:p w:rsidR="005271C2" w:rsidRPr="0033145C" w:rsidRDefault="005271C2" w:rsidP="0033145C">
      <w:pPr>
        <w:pStyle w:val="ConsPlusNormal"/>
        <w:jc w:val="both"/>
        <w:rPr>
          <w:rFonts w:ascii="Arial" w:hAnsi="Arial" w:cs="Arial"/>
        </w:rPr>
      </w:pPr>
      <w:r w:rsidRPr="0033145C">
        <w:rPr>
          <w:rFonts w:ascii="Arial" w:hAnsi="Arial" w:cs="Arial"/>
        </w:rPr>
        <w:t xml:space="preserve">5. Сжигание должно осуществляться на расстоянии не менее </w:t>
      </w:r>
      <w:smartTag w:uri="urn:schemas-microsoft-com:office:smarttags" w:element="metricconverter">
        <w:smartTagPr>
          <w:attr w:name="ProductID" w:val="50 метров"/>
        </w:smartTagPr>
        <w:r w:rsidRPr="0033145C">
          <w:rPr>
            <w:rFonts w:ascii="Arial" w:hAnsi="Arial" w:cs="Arial"/>
          </w:rPr>
          <w:t>50 метров</w:t>
        </w:r>
      </w:smartTag>
      <w:r w:rsidRPr="0033145C">
        <w:rPr>
          <w:rFonts w:ascii="Arial" w:hAnsi="Arial" w:cs="Arial"/>
        </w:rPr>
        <w:t xml:space="preserve"> от ближайших объектов (здания, сооружения, постройки), </w:t>
      </w:r>
      <w:smartTag w:uri="urn:schemas-microsoft-com:office:smarttags" w:element="metricconverter">
        <w:smartTagPr>
          <w:attr w:name="ProductID" w:val="100 метров"/>
        </w:smartTagPr>
        <w:r w:rsidRPr="0033145C">
          <w:rPr>
            <w:rFonts w:ascii="Arial" w:hAnsi="Arial" w:cs="Arial"/>
          </w:rPr>
          <w:t>100 метров</w:t>
        </w:r>
      </w:smartTag>
      <w:r w:rsidRPr="0033145C">
        <w:rPr>
          <w:rFonts w:ascii="Arial" w:hAnsi="Arial" w:cs="Arial"/>
        </w:rPr>
        <w:t xml:space="preserve"> от хвойного леса или отдельно растущих хвойных деревьев и молодняка, </w:t>
      </w:r>
      <w:smartTag w:uri="urn:schemas-microsoft-com:office:smarttags" w:element="metricconverter">
        <w:smartTagPr>
          <w:attr w:name="ProductID" w:val="50 метров"/>
        </w:smartTagPr>
        <w:r w:rsidRPr="0033145C">
          <w:rPr>
            <w:rFonts w:ascii="Arial" w:hAnsi="Arial" w:cs="Arial"/>
          </w:rPr>
          <w:t>50 метров</w:t>
        </w:r>
      </w:smartTag>
      <w:r w:rsidRPr="0033145C">
        <w:rPr>
          <w:rFonts w:ascii="Arial" w:hAnsi="Arial" w:cs="Arial"/>
        </w:rPr>
        <w:t xml:space="preserve"> от лиственного леса или отдельно растущих групп лиственных деревьев.</w:t>
      </w:r>
    </w:p>
    <w:p w:rsidR="005271C2" w:rsidRPr="0033145C" w:rsidRDefault="005271C2" w:rsidP="0033145C">
      <w:pPr>
        <w:pStyle w:val="ConsPlusNormal"/>
        <w:jc w:val="both"/>
        <w:rPr>
          <w:rFonts w:ascii="Arial" w:hAnsi="Arial" w:cs="Arial"/>
        </w:rPr>
      </w:pPr>
      <w:r w:rsidRPr="0033145C">
        <w:rPr>
          <w:rFonts w:ascii="Arial" w:hAnsi="Arial" w:cs="Arial"/>
        </w:rPr>
        <w:t>6. Территория вокруг места сжигания мусора, травы, листвы на землях общего пользования населенных пунктов должна быть очищена в радиусе 25-</w:t>
      </w:r>
      <w:smartTag w:uri="urn:schemas-microsoft-com:office:smarttags" w:element="metricconverter">
        <w:smartTagPr>
          <w:attr w:name="ProductID" w:val="30 метров"/>
        </w:smartTagPr>
        <w:r w:rsidRPr="0033145C">
          <w:rPr>
            <w:rFonts w:ascii="Arial" w:hAnsi="Arial" w:cs="Arial"/>
          </w:rPr>
          <w:t>30 метров</w:t>
        </w:r>
      </w:smartTag>
      <w:r w:rsidRPr="0033145C">
        <w:rPr>
          <w:rFonts w:ascii="Arial" w:hAnsi="Arial" w:cs="Arial"/>
        </w:rPr>
        <w:t xml:space="preserve">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w:t>
      </w:r>
      <w:smartTag w:uri="urn:schemas-microsoft-com:office:smarttags" w:element="metricconverter">
        <w:smartTagPr>
          <w:attr w:name="ProductID" w:val="1,4 метра"/>
        </w:smartTagPr>
        <w:r w:rsidRPr="0033145C">
          <w:rPr>
            <w:rFonts w:ascii="Arial" w:hAnsi="Arial" w:cs="Arial"/>
          </w:rPr>
          <w:t>1,4 метра</w:t>
        </w:r>
      </w:smartTag>
      <w:r w:rsidRPr="0033145C">
        <w:rPr>
          <w:rFonts w:ascii="Arial" w:hAnsi="Arial" w:cs="Arial"/>
        </w:rPr>
        <w:t xml:space="preserve"> каждая, вблизи хвойного леса на сухих почвах - двумя противопожарными минерализованными полосами, шириной не менее </w:t>
      </w:r>
      <w:smartTag w:uri="urn:schemas-microsoft-com:office:smarttags" w:element="metricconverter">
        <w:smartTagPr>
          <w:attr w:name="ProductID" w:val="2,6 метра"/>
        </w:smartTagPr>
        <w:r w:rsidRPr="0033145C">
          <w:rPr>
            <w:rFonts w:ascii="Arial" w:hAnsi="Arial" w:cs="Arial"/>
          </w:rPr>
          <w:t>2,6 метра</w:t>
        </w:r>
      </w:smartTag>
      <w:r w:rsidRPr="0033145C">
        <w:rPr>
          <w:rFonts w:ascii="Arial" w:hAnsi="Arial" w:cs="Arial"/>
        </w:rPr>
        <w:t xml:space="preserve"> каждая, с расстоянием между ними </w:t>
      </w:r>
      <w:smartTag w:uri="urn:schemas-microsoft-com:office:smarttags" w:element="metricconverter">
        <w:smartTagPr>
          <w:attr w:name="ProductID" w:val="5 метров"/>
        </w:smartTagPr>
        <w:r w:rsidRPr="0033145C">
          <w:rPr>
            <w:rFonts w:ascii="Arial" w:hAnsi="Arial" w:cs="Arial"/>
          </w:rPr>
          <w:t>5 метров</w:t>
        </w:r>
      </w:smartTag>
      <w:r w:rsidRPr="0033145C">
        <w:rPr>
          <w:rFonts w:ascii="Arial" w:hAnsi="Arial" w:cs="Arial"/>
        </w:rPr>
        <w:t>.</w:t>
      </w:r>
    </w:p>
    <w:p w:rsidR="005271C2" w:rsidRPr="0033145C" w:rsidRDefault="005271C2" w:rsidP="0033145C">
      <w:pPr>
        <w:pStyle w:val="ConsPlusNormal"/>
        <w:jc w:val="both"/>
        <w:rPr>
          <w:rFonts w:ascii="Arial" w:hAnsi="Arial" w:cs="Arial"/>
        </w:rPr>
      </w:pPr>
      <w:r w:rsidRPr="0033145C">
        <w:rPr>
          <w:rFonts w:ascii="Arial" w:hAnsi="Arial" w:cs="Arial"/>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271C2" w:rsidRPr="0033145C" w:rsidRDefault="005271C2" w:rsidP="004D2AB1">
      <w:pPr>
        <w:pStyle w:val="ConsPlusNormal"/>
        <w:ind w:firstLine="540"/>
        <w:jc w:val="both"/>
        <w:rPr>
          <w:rFonts w:ascii="Arial" w:hAnsi="Arial" w:cs="Arial"/>
        </w:rPr>
      </w:pPr>
      <w:r w:rsidRPr="0033145C">
        <w:rPr>
          <w:rFonts w:ascii="Arial" w:hAnsi="Arial" w:cs="Arial"/>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5271C2" w:rsidRPr="0033145C" w:rsidRDefault="005271C2" w:rsidP="0033145C">
      <w:pPr>
        <w:pStyle w:val="ConsPlusNormal"/>
        <w:jc w:val="both"/>
        <w:rPr>
          <w:rFonts w:ascii="Arial" w:hAnsi="Arial" w:cs="Arial"/>
        </w:rPr>
      </w:pPr>
      <w:r w:rsidRPr="0033145C">
        <w:rPr>
          <w:rFonts w:ascii="Arial" w:hAnsi="Arial" w:cs="Arial"/>
        </w:rPr>
        <w:t>8. Разведение костров, сжигание мусора, травы, листвы запрещается:</w:t>
      </w:r>
    </w:p>
    <w:p w:rsidR="005271C2" w:rsidRPr="0033145C" w:rsidRDefault="005271C2" w:rsidP="004D2AB1">
      <w:pPr>
        <w:pStyle w:val="ConsPlusNormal"/>
        <w:ind w:firstLine="540"/>
        <w:jc w:val="both"/>
        <w:rPr>
          <w:rFonts w:ascii="Arial" w:hAnsi="Arial" w:cs="Arial"/>
        </w:rPr>
      </w:pPr>
      <w:r w:rsidRPr="0033145C">
        <w:rPr>
          <w:rFonts w:ascii="Arial" w:hAnsi="Arial" w:cs="Arial"/>
        </w:rPr>
        <w:t>- на торфяных почвах;</w:t>
      </w:r>
    </w:p>
    <w:p w:rsidR="005271C2" w:rsidRPr="0033145C" w:rsidRDefault="005271C2" w:rsidP="004D2AB1">
      <w:pPr>
        <w:pStyle w:val="ConsPlusNormal"/>
        <w:ind w:firstLine="540"/>
        <w:jc w:val="both"/>
        <w:rPr>
          <w:rFonts w:ascii="Arial" w:hAnsi="Arial" w:cs="Arial"/>
        </w:rPr>
      </w:pPr>
      <w:r w:rsidRPr="0033145C">
        <w:rPr>
          <w:rFonts w:ascii="Arial" w:hAnsi="Arial" w:cs="Arial"/>
        </w:rPr>
        <w:t>- при установлении на соответствующей территории особого противопожарного режима;</w:t>
      </w:r>
    </w:p>
    <w:p w:rsidR="005271C2" w:rsidRPr="0033145C" w:rsidRDefault="005271C2" w:rsidP="004D2AB1">
      <w:pPr>
        <w:pStyle w:val="ConsPlusNormal"/>
        <w:ind w:firstLine="540"/>
        <w:jc w:val="both"/>
        <w:rPr>
          <w:rFonts w:ascii="Arial" w:hAnsi="Arial" w:cs="Arial"/>
        </w:rPr>
      </w:pPr>
      <w:r w:rsidRPr="0033145C">
        <w:rPr>
          <w:rFonts w:ascii="Arial" w:hAnsi="Arial" w:cs="Arial"/>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271C2" w:rsidRPr="0033145C" w:rsidRDefault="005271C2" w:rsidP="004D2AB1">
      <w:pPr>
        <w:pStyle w:val="ConsPlusNormal"/>
        <w:ind w:firstLine="540"/>
        <w:jc w:val="both"/>
        <w:rPr>
          <w:rFonts w:ascii="Arial" w:hAnsi="Arial" w:cs="Arial"/>
        </w:rPr>
      </w:pPr>
      <w:r w:rsidRPr="0033145C">
        <w:rPr>
          <w:rFonts w:ascii="Arial" w:hAnsi="Arial" w:cs="Arial"/>
        </w:rPr>
        <w:t>- под кронами деревьев хвойных пород;</w:t>
      </w:r>
    </w:p>
    <w:p w:rsidR="005271C2" w:rsidRPr="0033145C" w:rsidRDefault="005271C2" w:rsidP="004D2AB1">
      <w:pPr>
        <w:pStyle w:val="ConsPlusNormal"/>
        <w:ind w:firstLine="540"/>
        <w:jc w:val="both"/>
        <w:rPr>
          <w:rFonts w:ascii="Arial" w:hAnsi="Arial" w:cs="Arial"/>
        </w:rPr>
      </w:pPr>
      <w:r w:rsidRPr="0033145C">
        <w:rPr>
          <w:rFonts w:ascii="Arial" w:hAnsi="Arial" w:cs="Arial"/>
        </w:rPr>
        <w:t>- в емкости, стенки которой имеют огненный сквозной прогар;</w:t>
      </w:r>
    </w:p>
    <w:p w:rsidR="005271C2" w:rsidRPr="0033145C" w:rsidRDefault="005271C2" w:rsidP="004D2AB1">
      <w:pPr>
        <w:pStyle w:val="ConsPlusNormal"/>
        <w:ind w:firstLine="540"/>
        <w:jc w:val="both"/>
        <w:rPr>
          <w:rFonts w:ascii="Arial" w:hAnsi="Arial" w:cs="Arial"/>
        </w:rPr>
      </w:pPr>
      <w:r w:rsidRPr="0033145C">
        <w:rPr>
          <w:rFonts w:ascii="Arial" w:hAnsi="Arial" w:cs="Arial"/>
        </w:rPr>
        <w:t xml:space="preserve">- при скорости ветра, превышающей значение </w:t>
      </w:r>
      <w:smartTag w:uri="urn:schemas-microsoft-com:office:smarttags" w:element="metricconverter">
        <w:smartTagPr>
          <w:attr w:name="ProductID" w:val="5 метров"/>
        </w:smartTagPr>
        <w:r w:rsidRPr="0033145C">
          <w:rPr>
            <w:rFonts w:ascii="Arial" w:hAnsi="Arial" w:cs="Arial"/>
          </w:rPr>
          <w:t>5 метров</w:t>
        </w:r>
      </w:smartTag>
      <w:r w:rsidRPr="0033145C">
        <w:rPr>
          <w:rFonts w:ascii="Arial" w:hAnsi="Arial" w:cs="Arial"/>
        </w:rPr>
        <w:t xml:space="preserve">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271C2" w:rsidRPr="0033145C" w:rsidRDefault="005271C2" w:rsidP="004D2AB1">
      <w:pPr>
        <w:pStyle w:val="ConsPlusNormal"/>
        <w:ind w:firstLine="540"/>
        <w:jc w:val="both"/>
        <w:rPr>
          <w:rFonts w:ascii="Arial" w:hAnsi="Arial" w:cs="Arial"/>
        </w:rPr>
      </w:pPr>
      <w:r w:rsidRPr="0033145C">
        <w:rPr>
          <w:rFonts w:ascii="Arial" w:hAnsi="Arial" w:cs="Arial"/>
        </w:rPr>
        <w:t xml:space="preserve">- при скорости ветра, превышающей значение </w:t>
      </w:r>
      <w:smartTag w:uri="urn:schemas-microsoft-com:office:smarttags" w:element="metricconverter">
        <w:smartTagPr>
          <w:attr w:name="ProductID" w:val="10 метров"/>
        </w:smartTagPr>
        <w:r w:rsidRPr="0033145C">
          <w:rPr>
            <w:rFonts w:ascii="Arial" w:hAnsi="Arial" w:cs="Arial"/>
          </w:rPr>
          <w:t>10 метров</w:t>
        </w:r>
      </w:smartTag>
      <w:r w:rsidRPr="0033145C">
        <w:rPr>
          <w:rFonts w:ascii="Arial" w:hAnsi="Arial" w:cs="Arial"/>
        </w:rPr>
        <w:t xml:space="preserve"> в секунду.</w:t>
      </w:r>
    </w:p>
    <w:p w:rsidR="005271C2" w:rsidRPr="0033145C" w:rsidRDefault="005271C2" w:rsidP="0033145C">
      <w:pPr>
        <w:pStyle w:val="ConsPlusNormal"/>
        <w:jc w:val="both"/>
        <w:rPr>
          <w:rFonts w:ascii="Arial" w:hAnsi="Arial" w:cs="Arial"/>
        </w:rPr>
      </w:pPr>
      <w:r w:rsidRPr="0033145C">
        <w:rPr>
          <w:rFonts w:ascii="Arial" w:hAnsi="Arial" w:cs="Arial"/>
        </w:rPr>
        <w:t>9. В процессе сжигания запрещается:</w:t>
      </w:r>
    </w:p>
    <w:p w:rsidR="005271C2" w:rsidRPr="0033145C" w:rsidRDefault="005271C2" w:rsidP="004D2AB1">
      <w:pPr>
        <w:pStyle w:val="ConsPlusNormal"/>
        <w:ind w:firstLine="540"/>
        <w:jc w:val="both"/>
        <w:rPr>
          <w:rFonts w:ascii="Arial" w:hAnsi="Arial" w:cs="Arial"/>
        </w:rPr>
      </w:pPr>
      <w:r w:rsidRPr="0033145C">
        <w:rPr>
          <w:rFonts w:ascii="Arial" w:hAnsi="Arial" w:cs="Arial"/>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271C2" w:rsidRPr="0033145C" w:rsidRDefault="005271C2" w:rsidP="004D2AB1">
      <w:pPr>
        <w:pStyle w:val="ConsPlusNormal"/>
        <w:ind w:firstLine="540"/>
        <w:jc w:val="both"/>
        <w:rPr>
          <w:rFonts w:ascii="Arial" w:hAnsi="Arial" w:cs="Arial"/>
        </w:rPr>
      </w:pPr>
      <w:r w:rsidRPr="0033145C">
        <w:rPr>
          <w:rFonts w:ascii="Arial" w:hAnsi="Arial" w:cs="Arial"/>
        </w:rPr>
        <w:t>- оставлять место очага горения без присмотра до полного прекращения горения (тления);</w:t>
      </w:r>
    </w:p>
    <w:p w:rsidR="005271C2" w:rsidRPr="0033145C" w:rsidRDefault="005271C2" w:rsidP="004D2AB1">
      <w:pPr>
        <w:pStyle w:val="ConsPlusNormal"/>
        <w:ind w:firstLine="540"/>
        <w:jc w:val="both"/>
        <w:rPr>
          <w:rFonts w:ascii="Arial" w:hAnsi="Arial" w:cs="Arial"/>
        </w:rPr>
      </w:pPr>
      <w:r w:rsidRPr="0033145C">
        <w:rPr>
          <w:rFonts w:ascii="Arial" w:hAnsi="Arial" w:cs="Arial"/>
        </w:rPr>
        <w:t>- располагать легковоспламеняющиеся и горючие жидкости, а также горючие материалы вблизи очага горения;</w:t>
      </w:r>
    </w:p>
    <w:p w:rsidR="005271C2" w:rsidRPr="0033145C" w:rsidRDefault="005271C2" w:rsidP="004D2AB1">
      <w:pPr>
        <w:pStyle w:val="ConsPlusNormal"/>
        <w:ind w:firstLine="540"/>
        <w:jc w:val="both"/>
        <w:rPr>
          <w:rFonts w:ascii="Arial" w:hAnsi="Arial" w:cs="Arial"/>
        </w:rPr>
      </w:pPr>
      <w:r w:rsidRPr="0033145C">
        <w:rPr>
          <w:rFonts w:ascii="Arial" w:hAnsi="Arial" w:cs="Arial"/>
        </w:rPr>
        <w:t xml:space="preserve">-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33145C">
          <w:rPr>
            <w:rFonts w:ascii="Arial" w:hAnsi="Arial" w:cs="Arial"/>
          </w:rPr>
          <w:t>0,5 метра</w:t>
        </w:r>
      </w:smartTag>
      <w:r w:rsidRPr="0033145C">
        <w:rPr>
          <w:rFonts w:ascii="Arial" w:hAnsi="Arial" w:cs="Arial"/>
        </w:rPr>
        <w:t>.</w:t>
      </w:r>
    </w:p>
    <w:p w:rsidR="005271C2" w:rsidRPr="0033145C" w:rsidRDefault="005271C2" w:rsidP="0033145C">
      <w:pPr>
        <w:pStyle w:val="ConsPlusNormal"/>
        <w:jc w:val="both"/>
        <w:rPr>
          <w:rFonts w:ascii="Arial" w:hAnsi="Arial" w:cs="Arial"/>
        </w:rPr>
      </w:pPr>
      <w:r w:rsidRPr="0033145C">
        <w:rPr>
          <w:rFonts w:ascii="Arial" w:hAnsi="Arial" w:cs="Arial"/>
        </w:rPr>
        <w:t xml:space="preserve">10. Приготовление пищи с использованием открытого огня, мангалов и иных </w:t>
      </w:r>
      <w:r w:rsidRPr="0033145C">
        <w:rPr>
          <w:rFonts w:ascii="Arial" w:hAnsi="Arial" w:cs="Arial"/>
        </w:rPr>
        <w:lastRenderedPageBreak/>
        <w:t xml:space="preserve">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w:t>
      </w:r>
      <w:r w:rsidR="004D2AB1" w:rsidRPr="0033145C">
        <w:rPr>
          <w:rFonts w:ascii="Arial" w:hAnsi="Arial" w:cs="Arial"/>
        </w:rPr>
        <w:t>указанных</w:t>
      </w:r>
      <w:r w:rsidRPr="0033145C">
        <w:rPr>
          <w:rFonts w:ascii="Arial" w:hAnsi="Arial" w:cs="Arial"/>
        </w:rPr>
        <w:t xml:space="preserve"> в </w:t>
      </w:r>
      <w:hyperlink r:id="rId9" w:anchor="Par102" w:tooltip="МЕСТА, НА КОТОРЫХ ДОПУСКАЕТСЯ ПРИГОТОВЛЕНИЕ ПИЩИ" w:history="1">
        <w:r w:rsidRPr="0033145C">
          <w:rPr>
            <w:rStyle w:val="a5"/>
            <w:rFonts w:ascii="Arial" w:hAnsi="Arial" w:cs="Arial"/>
            <w:color w:val="auto"/>
            <w:u w:val="none"/>
          </w:rPr>
          <w:t>приложении № 2</w:t>
        </w:r>
      </w:hyperlink>
      <w:r w:rsidR="004D2AB1" w:rsidRPr="0033145C">
        <w:rPr>
          <w:rFonts w:ascii="Arial" w:hAnsi="Arial" w:cs="Arial"/>
        </w:rPr>
        <w:t xml:space="preserve"> к настоящему Постановлению</w:t>
      </w:r>
      <w:r w:rsidRPr="0033145C">
        <w:rPr>
          <w:rFonts w:ascii="Arial" w:hAnsi="Arial" w:cs="Arial"/>
        </w:rPr>
        <w:t>.</w:t>
      </w:r>
    </w:p>
    <w:p w:rsidR="005271C2" w:rsidRPr="0033145C" w:rsidRDefault="005271C2" w:rsidP="0033145C">
      <w:pPr>
        <w:pStyle w:val="ConsPlusNormal"/>
        <w:jc w:val="both"/>
        <w:rPr>
          <w:rFonts w:ascii="Arial" w:hAnsi="Arial" w:cs="Arial"/>
        </w:rPr>
      </w:pPr>
      <w:r w:rsidRPr="0033145C">
        <w:rPr>
          <w:rFonts w:ascii="Arial" w:hAnsi="Arial" w:cs="Arial"/>
        </w:rPr>
        <w:t xml:space="preserve">11.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w:t>
      </w:r>
      <w:smartTag w:uri="urn:schemas-microsoft-com:office:smarttags" w:element="metricconverter">
        <w:smartTagPr>
          <w:attr w:name="ProductID" w:val="1 куб. метра"/>
        </w:smartTagPr>
        <w:r w:rsidRPr="0033145C">
          <w:rPr>
            <w:rFonts w:ascii="Arial" w:hAnsi="Arial" w:cs="Arial"/>
          </w:rPr>
          <w:t>1 куб. метра</w:t>
        </w:r>
      </w:smartTag>
      <w:r w:rsidRPr="0033145C">
        <w:rPr>
          <w:rFonts w:ascii="Arial" w:hAnsi="Arial" w:cs="Arial"/>
        </w:rPr>
        <w:t>.</w:t>
      </w:r>
    </w:p>
    <w:p w:rsidR="005271C2" w:rsidRPr="0033145C" w:rsidRDefault="005271C2" w:rsidP="0033145C">
      <w:pPr>
        <w:pStyle w:val="ConsPlusNormal"/>
        <w:jc w:val="both"/>
        <w:rPr>
          <w:rFonts w:ascii="Arial" w:hAnsi="Arial" w:cs="Arial"/>
        </w:rPr>
      </w:pPr>
      <w:r w:rsidRPr="0033145C">
        <w:rPr>
          <w:rFonts w:ascii="Arial" w:hAnsi="Arial" w:cs="Arial"/>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5271C2" w:rsidRPr="0033145C" w:rsidRDefault="005271C2" w:rsidP="0033145C">
      <w:pPr>
        <w:pStyle w:val="ConsPlusNormal"/>
        <w:jc w:val="both"/>
        <w:rPr>
          <w:rFonts w:ascii="Arial" w:hAnsi="Arial" w:cs="Arial"/>
        </w:rPr>
      </w:pPr>
      <w:r w:rsidRPr="0033145C">
        <w:rPr>
          <w:rFonts w:ascii="Arial" w:hAnsi="Arial" w:cs="Arial"/>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5271C2" w:rsidRPr="0033145C" w:rsidRDefault="005271C2" w:rsidP="0033145C">
      <w:pPr>
        <w:pStyle w:val="ConsPlusNormal"/>
        <w:jc w:val="both"/>
        <w:rPr>
          <w:rFonts w:ascii="Arial" w:hAnsi="Arial" w:cs="Arial"/>
        </w:rPr>
      </w:pPr>
      <w:r w:rsidRPr="0033145C">
        <w:rPr>
          <w:rFonts w:ascii="Arial" w:hAnsi="Arial" w:cs="Arial"/>
        </w:rPr>
        <w:t>14. За нарушение правил пожарной безопасности виновные лица несут установленную законом ответственность.</w:t>
      </w: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right"/>
        <w:outlineLvl w:val="1"/>
        <w:rPr>
          <w:rFonts w:ascii="Arial" w:hAnsi="Arial" w:cs="Arial"/>
        </w:rPr>
      </w:pPr>
    </w:p>
    <w:p w:rsidR="005271C2" w:rsidRPr="0033145C" w:rsidRDefault="005271C2" w:rsidP="004D2AB1">
      <w:pPr>
        <w:pStyle w:val="ConsPlusNormal"/>
        <w:outlineLvl w:val="1"/>
        <w:rPr>
          <w:rFonts w:ascii="Arial" w:hAnsi="Arial" w:cs="Arial"/>
        </w:rPr>
      </w:pPr>
    </w:p>
    <w:p w:rsidR="0033145C" w:rsidRDefault="004D2AB1" w:rsidP="004D2AB1">
      <w:pPr>
        <w:pStyle w:val="ConsPlusNormal"/>
        <w:jc w:val="right"/>
        <w:rPr>
          <w:rFonts w:ascii="Arial" w:hAnsi="Arial" w:cs="Arial"/>
        </w:rPr>
      </w:pPr>
      <w:bookmarkStart w:id="2" w:name="Par79"/>
      <w:bookmarkEnd w:id="2"/>
      <w:r w:rsidRPr="0033145C">
        <w:rPr>
          <w:rFonts w:ascii="Arial" w:hAnsi="Arial" w:cs="Arial"/>
        </w:rPr>
        <w:t xml:space="preserve">                                                                </w:t>
      </w: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33145C" w:rsidRDefault="0033145C" w:rsidP="004D2AB1">
      <w:pPr>
        <w:pStyle w:val="ConsPlusNormal"/>
        <w:jc w:val="right"/>
        <w:rPr>
          <w:rFonts w:ascii="Arial" w:hAnsi="Arial" w:cs="Arial"/>
        </w:rPr>
      </w:pPr>
    </w:p>
    <w:p w:rsidR="004D2AB1" w:rsidRPr="0033145C" w:rsidRDefault="004D2AB1" w:rsidP="004D2AB1">
      <w:pPr>
        <w:pStyle w:val="ConsPlusNormal"/>
        <w:jc w:val="right"/>
        <w:rPr>
          <w:rFonts w:ascii="Arial" w:hAnsi="Arial" w:cs="Arial"/>
        </w:rPr>
      </w:pPr>
      <w:r w:rsidRPr="0033145C">
        <w:rPr>
          <w:rFonts w:ascii="Arial" w:hAnsi="Arial" w:cs="Arial"/>
        </w:rPr>
        <w:lastRenderedPageBreak/>
        <w:t>Приложение №2</w:t>
      </w:r>
    </w:p>
    <w:p w:rsidR="004D2AB1" w:rsidRPr="0033145C" w:rsidRDefault="004D2AB1" w:rsidP="004D2AB1">
      <w:pPr>
        <w:pStyle w:val="ConsPlusNormal"/>
        <w:jc w:val="right"/>
        <w:rPr>
          <w:rFonts w:ascii="Arial" w:hAnsi="Arial" w:cs="Arial"/>
        </w:rPr>
      </w:pPr>
      <w:r w:rsidRPr="0033145C">
        <w:rPr>
          <w:rFonts w:ascii="Arial" w:hAnsi="Arial" w:cs="Arial"/>
        </w:rPr>
        <w:t>к постановлению Администрации</w:t>
      </w:r>
    </w:p>
    <w:p w:rsidR="004D2AB1" w:rsidRPr="0033145C" w:rsidRDefault="00733E57" w:rsidP="004D2AB1">
      <w:pPr>
        <w:pStyle w:val="ConsPlusNormal"/>
        <w:jc w:val="right"/>
        <w:rPr>
          <w:rFonts w:ascii="Arial" w:hAnsi="Arial" w:cs="Arial"/>
        </w:rPr>
      </w:pPr>
      <w:proofErr w:type="spellStart"/>
      <w:r w:rsidRPr="0033145C">
        <w:rPr>
          <w:rFonts w:ascii="Arial" w:hAnsi="Arial" w:cs="Arial"/>
        </w:rPr>
        <w:t>Крутовского</w:t>
      </w:r>
      <w:proofErr w:type="spellEnd"/>
      <w:r w:rsidR="004D2AB1" w:rsidRPr="0033145C">
        <w:rPr>
          <w:rFonts w:ascii="Arial" w:hAnsi="Arial" w:cs="Arial"/>
        </w:rPr>
        <w:t xml:space="preserve"> сельсовета </w:t>
      </w:r>
      <w:proofErr w:type="spellStart"/>
      <w:r w:rsidR="004D2AB1" w:rsidRPr="0033145C">
        <w:rPr>
          <w:rFonts w:ascii="Arial" w:hAnsi="Arial" w:cs="Arial"/>
        </w:rPr>
        <w:t>Щигровского</w:t>
      </w:r>
      <w:proofErr w:type="spellEnd"/>
      <w:r w:rsidR="004D2AB1" w:rsidRPr="0033145C">
        <w:rPr>
          <w:rFonts w:ascii="Arial" w:hAnsi="Arial" w:cs="Arial"/>
        </w:rPr>
        <w:t xml:space="preserve"> района</w:t>
      </w:r>
    </w:p>
    <w:p w:rsidR="004D2AB1" w:rsidRPr="0033145C" w:rsidRDefault="00060ED3" w:rsidP="004D2AB1">
      <w:pPr>
        <w:pStyle w:val="ConsPlusNormal"/>
        <w:ind w:left="4820"/>
        <w:jc w:val="right"/>
        <w:rPr>
          <w:rFonts w:ascii="Arial" w:hAnsi="Arial" w:cs="Arial"/>
        </w:rPr>
      </w:pPr>
      <w:r w:rsidRPr="0033145C">
        <w:rPr>
          <w:rFonts w:ascii="Arial" w:hAnsi="Arial" w:cs="Arial"/>
        </w:rPr>
        <w:t>От 27</w:t>
      </w:r>
      <w:r w:rsidR="00387A1B" w:rsidRPr="0033145C">
        <w:rPr>
          <w:rFonts w:ascii="Arial" w:hAnsi="Arial" w:cs="Arial"/>
        </w:rPr>
        <w:t xml:space="preserve">.08.2020 </w:t>
      </w:r>
      <w:r w:rsidR="004D2AB1" w:rsidRPr="0033145C">
        <w:rPr>
          <w:rFonts w:ascii="Arial" w:hAnsi="Arial" w:cs="Arial"/>
        </w:rPr>
        <w:t xml:space="preserve">№ </w:t>
      </w:r>
      <w:r w:rsidR="004A3736" w:rsidRPr="0033145C">
        <w:rPr>
          <w:rFonts w:ascii="Arial" w:hAnsi="Arial" w:cs="Arial"/>
        </w:rPr>
        <w:t>49</w:t>
      </w:r>
    </w:p>
    <w:p w:rsidR="005271C2" w:rsidRPr="0033145C" w:rsidRDefault="005271C2" w:rsidP="004D2AB1">
      <w:pPr>
        <w:pStyle w:val="ConsPlusTitle"/>
        <w:jc w:val="center"/>
      </w:pPr>
    </w:p>
    <w:p w:rsidR="005271C2" w:rsidRPr="0033145C" w:rsidRDefault="004D2AB1" w:rsidP="004D2AB1">
      <w:pPr>
        <w:pStyle w:val="ConsPlusTitle"/>
        <w:jc w:val="center"/>
      </w:pPr>
      <w:r w:rsidRPr="0033145C">
        <w:t xml:space="preserve">Перечень мест на землях общего пользования населенных пунктов </w:t>
      </w:r>
      <w:proofErr w:type="spellStart"/>
      <w:r w:rsidR="00733E57" w:rsidRPr="0033145C">
        <w:t>Крутовского</w:t>
      </w:r>
      <w:proofErr w:type="spellEnd"/>
      <w:r w:rsidRPr="0033145C">
        <w:t xml:space="preserve"> сельсовета </w:t>
      </w:r>
      <w:proofErr w:type="spellStart"/>
      <w:r w:rsidRPr="0033145C">
        <w:t>Щигровского</w:t>
      </w:r>
      <w:proofErr w:type="spellEnd"/>
      <w:r w:rsidRPr="0033145C">
        <w:t xml:space="preserve"> района, в</w:t>
      </w:r>
      <w:r w:rsidR="005271C2" w:rsidRPr="0033145C">
        <w:t xml:space="preserve">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both"/>
        <w:rPr>
          <w:rFonts w:ascii="Arial" w:hAnsi="Arial" w:cs="Arial"/>
        </w:rPr>
      </w:pPr>
    </w:p>
    <w:p w:rsidR="005271C2" w:rsidRPr="0033145C" w:rsidRDefault="005271C2" w:rsidP="004D2AB1">
      <w:pPr>
        <w:pStyle w:val="ConsPlusNormal"/>
        <w:jc w:val="right"/>
        <w:outlineLvl w:val="1"/>
        <w:rPr>
          <w:rFonts w:ascii="Arial" w:hAnsi="Arial" w:cs="Arial"/>
        </w:rPr>
      </w:pPr>
    </w:p>
    <w:p w:rsidR="004A52B4" w:rsidRPr="0033145C" w:rsidRDefault="004A52B4" w:rsidP="004D2AB1">
      <w:pPr>
        <w:rPr>
          <w:rFonts w:ascii="Arial" w:hAnsi="Arial" w:cs="Arial"/>
        </w:rPr>
      </w:pPr>
    </w:p>
    <w:sectPr w:rsidR="004A52B4" w:rsidRPr="0033145C" w:rsidSect="0033145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3B12D6"/>
    <w:multiLevelType w:val="hybridMultilevel"/>
    <w:tmpl w:val="B1A8FB08"/>
    <w:lvl w:ilvl="0" w:tplc="17020E58">
      <w:start w:val="1"/>
      <w:numFmt w:val="decimal"/>
      <w:pStyle w:val="1"/>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5271C2"/>
    <w:rsid w:val="00060ED3"/>
    <w:rsid w:val="000A3B81"/>
    <w:rsid w:val="0018236F"/>
    <w:rsid w:val="00295EA8"/>
    <w:rsid w:val="0033145C"/>
    <w:rsid w:val="00387A1B"/>
    <w:rsid w:val="003E637D"/>
    <w:rsid w:val="004A3736"/>
    <w:rsid w:val="004A52B4"/>
    <w:rsid w:val="004D2AB1"/>
    <w:rsid w:val="005271C2"/>
    <w:rsid w:val="00733E57"/>
    <w:rsid w:val="00896888"/>
    <w:rsid w:val="00A52723"/>
    <w:rsid w:val="00B714A5"/>
    <w:rsid w:val="00FC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C2"/>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5271C2"/>
    <w:pPr>
      <w:keepNext/>
      <w:numPr>
        <w:numId w:val="2"/>
      </w:numPr>
      <w:ind w:left="-709" w:hanging="284"/>
      <w:outlineLvl w:val="0"/>
    </w:pPr>
    <w:rPr>
      <w:rFonts w:eastAsia="Arial Unicode MS"/>
      <w:sz w:val="28"/>
      <w:szCs w:val="28"/>
    </w:rPr>
  </w:style>
  <w:style w:type="paragraph" w:styleId="3">
    <w:name w:val="heading 3"/>
    <w:basedOn w:val="a"/>
    <w:next w:val="a"/>
    <w:link w:val="30"/>
    <w:semiHidden/>
    <w:unhideWhenUsed/>
    <w:qFormat/>
    <w:rsid w:val="005271C2"/>
    <w:pPr>
      <w:keepNext/>
      <w:ind w:left="900" w:hanging="360"/>
      <w:jc w:val="center"/>
      <w:outlineLvl w:val="2"/>
    </w:pPr>
    <w:rPr>
      <w:rFonts w:eastAsia="Arial Unicode MS"/>
      <w:caps/>
    </w:rPr>
  </w:style>
  <w:style w:type="paragraph" w:styleId="4">
    <w:name w:val="heading 4"/>
    <w:basedOn w:val="a"/>
    <w:next w:val="a"/>
    <w:link w:val="40"/>
    <w:semiHidden/>
    <w:unhideWhenUsed/>
    <w:qFormat/>
    <w:rsid w:val="005271C2"/>
    <w:pPr>
      <w:keepNext/>
      <w:ind w:left="900" w:hanging="360"/>
      <w:jc w:val="center"/>
      <w:outlineLvl w:val="3"/>
    </w:pPr>
    <w:rPr>
      <w:rFonts w:eastAsia="Arial Unicode MS"/>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1C2"/>
    <w:rPr>
      <w:rFonts w:ascii="Liberation Serif" w:eastAsia="Arial Unicode MS" w:hAnsi="Liberation Serif" w:cs="Mangal"/>
      <w:kern w:val="2"/>
      <w:sz w:val="28"/>
      <w:szCs w:val="28"/>
      <w:lang w:eastAsia="zh-CN" w:bidi="hi-IN"/>
    </w:rPr>
  </w:style>
  <w:style w:type="character" w:customStyle="1" w:styleId="30">
    <w:name w:val="Заголовок 3 Знак"/>
    <w:basedOn w:val="a0"/>
    <w:link w:val="3"/>
    <w:semiHidden/>
    <w:rsid w:val="005271C2"/>
    <w:rPr>
      <w:rFonts w:ascii="Liberation Serif" w:eastAsia="Arial Unicode MS" w:hAnsi="Liberation Serif" w:cs="Mangal"/>
      <w:caps/>
      <w:kern w:val="2"/>
      <w:sz w:val="24"/>
      <w:szCs w:val="24"/>
      <w:lang w:eastAsia="zh-CN" w:bidi="hi-IN"/>
    </w:rPr>
  </w:style>
  <w:style w:type="character" w:customStyle="1" w:styleId="40">
    <w:name w:val="Заголовок 4 Знак"/>
    <w:basedOn w:val="a0"/>
    <w:link w:val="4"/>
    <w:semiHidden/>
    <w:rsid w:val="005271C2"/>
    <w:rPr>
      <w:rFonts w:ascii="Liberation Serif" w:eastAsia="Arial Unicode MS" w:hAnsi="Liberation Serif" w:cs="Mangal"/>
      <w:b/>
      <w:bCs/>
      <w:caps/>
      <w:kern w:val="2"/>
      <w:sz w:val="24"/>
      <w:szCs w:val="24"/>
      <w:lang w:eastAsia="zh-CN" w:bidi="hi-IN"/>
    </w:rPr>
  </w:style>
  <w:style w:type="paragraph" w:customStyle="1" w:styleId="31">
    <w:name w:val="Основной текст 31"/>
    <w:rsid w:val="005271C2"/>
    <w:pPr>
      <w:tabs>
        <w:tab w:val="left" w:pos="0"/>
        <w:tab w:val="left" w:pos="300"/>
        <w:tab w:val="center" w:pos="2031"/>
      </w:tabs>
      <w:suppressAutoHyphens/>
      <w:spacing w:after="0" w:line="240" w:lineRule="auto"/>
      <w:jc w:val="center"/>
    </w:pPr>
    <w:rPr>
      <w:rFonts w:ascii="Liberation Serif" w:eastAsia="SimSun" w:hAnsi="Liberation Serif" w:cs="Mangal"/>
      <w:b/>
      <w:kern w:val="2"/>
      <w:szCs w:val="24"/>
      <w:lang w:eastAsia="zh-CN" w:bidi="hi-IN"/>
    </w:rPr>
  </w:style>
  <w:style w:type="paragraph" w:customStyle="1" w:styleId="a3">
    <w:name w:val="Прижатый влево"/>
    <w:basedOn w:val="a"/>
    <w:next w:val="a"/>
    <w:rsid w:val="005271C2"/>
    <w:pPr>
      <w:widowControl/>
      <w:suppressAutoHyphens w:val="0"/>
      <w:autoSpaceDE w:val="0"/>
      <w:autoSpaceDN w:val="0"/>
      <w:adjustRightInd w:val="0"/>
    </w:pPr>
    <w:rPr>
      <w:rFonts w:ascii="Arial" w:eastAsia="Times New Roman" w:hAnsi="Arial" w:cs="Arial"/>
      <w:kern w:val="0"/>
      <w:lang w:eastAsia="ru-RU" w:bidi="ar-SA"/>
    </w:rPr>
  </w:style>
  <w:style w:type="paragraph" w:customStyle="1" w:styleId="ConsPlusTitle">
    <w:name w:val="ConsPlusTitle"/>
    <w:rsid w:val="005271C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271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rsid w:val="005271C2"/>
    <w:rPr>
      <w:color w:val="106BBE"/>
    </w:rPr>
  </w:style>
  <w:style w:type="character" w:styleId="a5">
    <w:name w:val="Hyperlink"/>
    <w:basedOn w:val="a0"/>
    <w:uiPriority w:val="99"/>
    <w:semiHidden/>
    <w:unhideWhenUsed/>
    <w:rsid w:val="005271C2"/>
    <w:rPr>
      <w:color w:val="0000FF"/>
      <w:u w:val="single"/>
    </w:rPr>
  </w:style>
  <w:style w:type="paragraph" w:styleId="a6">
    <w:name w:val="Balloon Text"/>
    <w:basedOn w:val="a"/>
    <w:link w:val="a7"/>
    <w:uiPriority w:val="99"/>
    <w:semiHidden/>
    <w:unhideWhenUsed/>
    <w:rsid w:val="005271C2"/>
    <w:rPr>
      <w:rFonts w:ascii="Tahoma" w:hAnsi="Tahoma"/>
      <w:sz w:val="16"/>
      <w:szCs w:val="14"/>
    </w:rPr>
  </w:style>
  <w:style w:type="character" w:customStyle="1" w:styleId="a7">
    <w:name w:val="Текст выноски Знак"/>
    <w:basedOn w:val="a0"/>
    <w:link w:val="a6"/>
    <w:uiPriority w:val="99"/>
    <w:semiHidden/>
    <w:rsid w:val="005271C2"/>
    <w:rPr>
      <w:rFonts w:ascii="Tahoma" w:eastAsia="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3" Type="http://schemas.microsoft.com/office/2007/relationships/stylesWithEffects" Target="stylesWithEffects.xml"/><Relationship Id="rId7"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Temp\7zO4EC27802\&#1087;&#1086;&#1089;&#1090;%20&#1086;&#1073;%20&#1091;&#1090;&#1074;&#1077;&#1088;&#1078;&#1076;.%20&#1087;&#1086;&#1083;&#1086;&#1078;&#1077;&#1085;&#1080;%20&#1084;&#1077;&#1089;&#1090;%20&#1088;&#1072;&#1079;&#1074;&#1077;&#1076;&#1077;&#1085;%20&#1082;&#1086;&#1089;&#1090;&#1088;&#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Nl6MqAhIIOBKevdEWGYqmzQr8KuG9CkjvnBVvwEaOyQ=</DigestValue>
    </Reference>
    <Reference Type="http://www.w3.org/2000/09/xmldsig#Object" URI="#idOfficeObject">
      <DigestMethod Algorithm="urn:ietf:params:xml:ns:cpxmlsec:algorithms:gostr34112012-256"/>
      <DigestValue>5G2BcVJoeelYL/5f8rZtC1srwxv+yQA29UT+vQJy/cU=</DigestValue>
    </Reference>
    <Reference Type="http://uri.etsi.org/01903#SignedProperties" URI="#idSignedProperties">
      <Transforms>
        <Transform Algorithm="http://www.w3.org/TR/2001/REC-xml-c14n-20010315"/>
      </Transforms>
      <DigestMethod Algorithm="urn:ietf:params:xml:ns:cpxmlsec:algorithms:gostr34112012-256"/>
      <DigestValue>L1Zf5hpMXvGbfbIydheUzJ6gLU/wcripKWYVPL8+gjM=</DigestValue>
    </Reference>
  </SignedInfo>
  <SignatureValue>pM6K5vnqbRq8amVzWG3PUZT0fu9O+NoE6D0EbYa1F8jT5kTErw3NPTqWLuQd/9Ng
t+Qdwfw1/zLplM9pdKZ5GQ==</SignatureValue>
  <KeyInfo>
    <X509Data>
      <X509Certificate>MIIKAjCCCa+gAwIBAgIRANe1QmceADOs6hFgXND5SI4wCgYIKoUDBwEBAwIwggF3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niAi0K3Qm9CV0JrQotCg0J7QndCd0KvQmSDQk9Ce0KDQntCUICsiMB4XDTIwMDMw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Awwj0JzQuNC90LrQvtC80YHQstGP0LfRjCDQoNC+0YHRgdC40LiCCjdN1HIAAAAA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G/5t97ON7JwmUJcBNNFGjIUA13w=</DigestValue>
      </Reference>
      <Reference URI="/word/document.xml?ContentType=application/vnd.openxmlformats-officedocument.wordprocessingml.document.main+xml">
        <DigestMethod Algorithm="http://www.w3.org/2000/09/xmldsig#sha1"/>
        <DigestValue>nJOl05E/eYdpBDH1bKKl0BGmhh4=</DigestValue>
      </Reference>
      <Reference URI="/word/fontTable.xml?ContentType=application/vnd.openxmlformats-officedocument.wordprocessingml.fontTable+xml">
        <DigestMethod Algorithm="http://www.w3.org/2000/09/xmldsig#sha1"/>
        <DigestValue>yzDZZC+MWsA+SlW9rZ25IqmAgLs=</DigestValue>
      </Reference>
      <Reference URI="/word/media/image1.png?ContentType=image/png">
        <DigestMethod Algorithm="http://www.w3.org/2000/09/xmldsig#sha1"/>
        <DigestValue>vG/7kPSL2CvQwr6JSlY5nqtlXvk=</DigestValue>
      </Reference>
      <Reference URI="/word/numbering.xml?ContentType=application/vnd.openxmlformats-officedocument.wordprocessingml.numbering+xml">
        <DigestMethod Algorithm="http://www.w3.org/2000/09/xmldsig#sha1"/>
        <DigestValue>bRK1PEZPQmpqxH6YDlUBRp4u5VE=</DigestValue>
      </Reference>
      <Reference URI="/word/settings.xml?ContentType=application/vnd.openxmlformats-officedocument.wordprocessingml.settings+xml">
        <DigestMethod Algorithm="http://www.w3.org/2000/09/xmldsig#sha1"/>
        <DigestValue>eLuZzvskMcZ3Mic5rbl8QWhz2lE=</DigestValue>
      </Reference>
      <Reference URI="/word/styles.xml?ContentType=application/vnd.openxmlformats-officedocument.wordprocessingml.styles+xml">
        <DigestMethod Algorithm="http://www.w3.org/2000/09/xmldsig#sha1"/>
        <DigestValue>YhoLo+pJGGB4cYm1uz8qOvt+Cjc=</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n5lstgkt88IbIessi/R4Z/uQn+4=</DigestValue>
      </Reference>
    </Manifest>
    <SignatureProperties>
      <SignatureProperty Id="idSignatureTime" Target="#idPackageSignature">
        <mdssi:SignatureTime xmlns:mdssi="http://schemas.openxmlformats.org/package/2006/digital-signature">
          <mdssi:Format>YYYY-MM-DDThh:mm:ssTZD</mdssi:Format>
          <mdssi:Value>2020-09-04T09:49:15Z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2020-09-04T09:49:15Z</xd:SigningTime>
          <xd:SigningCertificate>
            <xd:Cert>
              <xd:CertDigest>
                <DigestMethod Algorithm="http://www.w3.org/2000/09/xmldsig#sha1"/>
                <DigestValue>ow6vQkyaPYnG7sxPDPH6VFm34xg=</DigestValue>
              </xd:CertDigest>
              <xd:IssuerSerial>
                <X509IssuerName>CN="ООО ""ЭЛЕКТРОННЫЙ ГОРОД +""", O="ООО ""ЭЛЕКТРОННЫЙ ГОРОД +""", OU=Удостоверяющий центр, STREET=ул. Можаевская д. 2А, L=г. Курск, S=46 Курская область, C=RU, INN=004634008800, OGRN=1064613002618, E=elgorod@elkursk.ru</X509IssuerName>
                <X509SerialNumber>286725171633971090779594617572405364878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65</TotalTime>
  <Pages>6</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Admin</cp:lastModifiedBy>
  <cp:revision>16</cp:revision>
  <cp:lastPrinted>2020-08-14T05:23:00Z</cp:lastPrinted>
  <dcterms:created xsi:type="dcterms:W3CDTF">2020-08-13T07:22:00Z</dcterms:created>
  <dcterms:modified xsi:type="dcterms:W3CDTF">2020-09-02T07:36:00Z</dcterms:modified>
</cp:coreProperties>
</file>